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horzAnchor="margin" w:tblpXSpec="center" w:tblpY="-285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731"/>
        <w:gridCol w:w="2065"/>
      </w:tblGrid>
      <w:tr w:rsidR="00DC7CC6" w14:paraId="78D25C9E" w14:textId="77777777" w:rsidTr="00011B77">
        <w:trPr>
          <w:trHeight w:val="300"/>
        </w:trPr>
        <w:tc>
          <w:tcPr>
            <w:tcW w:w="11347" w:type="dxa"/>
            <w:gridSpan w:val="3"/>
            <w:shd w:val="clear" w:color="auto" w:fill="BCBEC0"/>
          </w:tcPr>
          <w:p w14:paraId="7BB20E0F" w14:textId="77777777" w:rsidR="00DC7CC6" w:rsidRDefault="00DC7CC6" w:rsidP="00DC7CC6">
            <w:pPr>
              <w:pStyle w:val="TableParagraph"/>
              <w:spacing w:before="9" w:line="271" w:lineRule="exact"/>
              <w:ind w:left="2476" w:right="24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4"/>
              </w:rPr>
              <w:t>CHECK-LIST</w:t>
            </w:r>
            <w:r w:rsidR="00DF3339">
              <w:rPr>
                <w:rFonts w:ascii="Arial" w:hAnsi="Arial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4"/>
              </w:rPr>
              <w:t>PARA</w:t>
            </w:r>
            <w:r w:rsidR="00DF3339">
              <w:rPr>
                <w:rFonts w:ascii="Arial" w:hAns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4"/>
              </w:rPr>
              <w:t>SERVIÇOS</w:t>
            </w:r>
            <w:r w:rsidR="00DF3339">
              <w:rPr>
                <w:rFonts w:ascii="Arial" w:hAns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4"/>
              </w:rPr>
              <w:t>DE</w:t>
            </w:r>
            <w:r w:rsidR="00DF3339">
              <w:rPr>
                <w:rFonts w:ascii="Arial" w:hAns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4"/>
              </w:rPr>
              <w:t>HIDROJATEAMENTO</w:t>
            </w:r>
            <w:r w:rsidR="00046F1A">
              <w:rPr>
                <w:rFonts w:ascii="Arial" w:hAnsi="Arial"/>
                <w:b/>
                <w:color w:val="231F20"/>
                <w:sz w:val="24"/>
              </w:rPr>
              <w:t xml:space="preserve"> EM ESPAÇO CONFINADO</w:t>
            </w:r>
          </w:p>
        </w:tc>
      </w:tr>
      <w:tr w:rsidR="00DC7CC6" w14:paraId="6B97143E" w14:textId="77777777" w:rsidTr="00011B77">
        <w:trPr>
          <w:trHeight w:val="351"/>
        </w:trPr>
        <w:tc>
          <w:tcPr>
            <w:tcW w:w="9282" w:type="dxa"/>
            <w:gridSpan w:val="2"/>
          </w:tcPr>
          <w:p w14:paraId="39380D50" w14:textId="77777777" w:rsidR="00DC7CC6" w:rsidRDefault="00DC7CC6" w:rsidP="00DC7CC6">
            <w:pPr>
              <w:pStyle w:val="TableParagraph"/>
              <w:spacing w:before="21"/>
              <w:ind w:lef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</w:t>
            </w:r>
            <w:r>
              <w:rPr>
                <w:rFonts w:ascii="Arial"/>
                <w:b/>
                <w:sz w:val="18"/>
              </w:rPr>
              <w:t>çã</w:t>
            </w:r>
            <w:r>
              <w:rPr>
                <w:rFonts w:ascii="Arial"/>
                <w:b/>
                <w:sz w:val="18"/>
              </w:rPr>
              <w:t>o do Trabalho:</w:t>
            </w:r>
          </w:p>
        </w:tc>
        <w:tc>
          <w:tcPr>
            <w:tcW w:w="2065" w:type="dxa"/>
          </w:tcPr>
          <w:p w14:paraId="36638FE7" w14:textId="77777777" w:rsidR="00DC7CC6" w:rsidRDefault="00DC7CC6" w:rsidP="00DC7CC6">
            <w:pPr>
              <w:pStyle w:val="TableParagraph"/>
              <w:spacing w:before="2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Data:</w:t>
            </w:r>
          </w:p>
          <w:p w14:paraId="24946298" w14:textId="77777777" w:rsidR="00DC7CC6" w:rsidRDefault="00DC7CC6" w:rsidP="00DC7CC6">
            <w:pPr>
              <w:pStyle w:val="TableParagraph"/>
              <w:tabs>
                <w:tab w:val="left" w:pos="1384"/>
              </w:tabs>
              <w:spacing w:before="93" w:line="269" w:lineRule="exact"/>
              <w:ind w:left="88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/</w:t>
            </w:r>
            <w:r>
              <w:rPr>
                <w:rFonts w:ascii="Arial"/>
                <w:b/>
                <w:w w:val="80"/>
                <w:sz w:val="28"/>
              </w:rPr>
              <w:tab/>
              <w:t>/</w:t>
            </w:r>
          </w:p>
        </w:tc>
      </w:tr>
      <w:tr w:rsidR="00DC7CC6" w14:paraId="7C03445A" w14:textId="77777777" w:rsidTr="00011B77">
        <w:trPr>
          <w:trHeight w:val="445"/>
        </w:trPr>
        <w:tc>
          <w:tcPr>
            <w:tcW w:w="4551" w:type="dxa"/>
          </w:tcPr>
          <w:p w14:paraId="1DF0831D" w14:textId="77777777" w:rsidR="00DC7CC6" w:rsidRDefault="00DC7CC6" w:rsidP="00DC7CC6">
            <w:pPr>
              <w:pStyle w:val="TableParagraph"/>
              <w:spacing w:before="16"/>
              <w:ind w:lef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Equipamento</w:t>
            </w:r>
            <w:r w:rsidR="000B1845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hidrojateado</w:t>
            </w:r>
            <w:r w:rsidR="000B1845">
              <w:rPr>
                <w:rFonts w:ascii="Arial"/>
                <w:b/>
                <w:sz w:val="18"/>
              </w:rPr>
              <w:t xml:space="preserve"> </w:t>
            </w:r>
            <w:r w:rsidR="00D22FDC">
              <w:rPr>
                <w:rFonts w:ascii="Arial"/>
                <w:b/>
                <w:sz w:val="18"/>
              </w:rPr>
              <w:t>(Modelo</w:t>
            </w:r>
            <w:r>
              <w:rPr>
                <w:rFonts w:ascii="Arial"/>
                <w:b/>
                <w:sz w:val="18"/>
              </w:rPr>
              <w:t>):</w:t>
            </w:r>
          </w:p>
        </w:tc>
        <w:tc>
          <w:tcPr>
            <w:tcW w:w="4731" w:type="dxa"/>
          </w:tcPr>
          <w:p w14:paraId="2EE2BB4A" w14:textId="77777777" w:rsidR="00DC7CC6" w:rsidRDefault="00DC7CC6" w:rsidP="00DC7CC6">
            <w:pPr>
              <w:pStyle w:val="TableParagraph"/>
              <w:spacing w:before="13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Local:</w:t>
            </w:r>
          </w:p>
        </w:tc>
        <w:tc>
          <w:tcPr>
            <w:tcW w:w="2065" w:type="dxa"/>
          </w:tcPr>
          <w:p w14:paraId="4B37D1DC" w14:textId="77777777" w:rsidR="00DC7CC6" w:rsidRDefault="00DC7CC6" w:rsidP="00DC7CC6">
            <w:pPr>
              <w:pStyle w:val="TableParagraph"/>
              <w:spacing w:line="22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  <w:p w14:paraId="377AC5CE" w14:textId="77777777" w:rsidR="00DC7CC6" w:rsidRDefault="00DC7CC6" w:rsidP="00DC7CC6">
            <w:pPr>
              <w:pStyle w:val="TableParagraph"/>
              <w:tabs>
                <w:tab w:val="left" w:pos="1253"/>
              </w:tabs>
              <w:spacing w:before="203"/>
              <w:ind w:left="6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  <w:t>h</w:t>
            </w:r>
          </w:p>
        </w:tc>
      </w:tr>
      <w:tr w:rsidR="00DC7CC6" w14:paraId="0607F804" w14:textId="77777777" w:rsidTr="00011B77">
        <w:trPr>
          <w:trHeight w:val="326"/>
        </w:trPr>
        <w:tc>
          <w:tcPr>
            <w:tcW w:w="9282" w:type="dxa"/>
            <w:gridSpan w:val="2"/>
          </w:tcPr>
          <w:p w14:paraId="24622CB4" w14:textId="77777777" w:rsidR="00DC7CC6" w:rsidRDefault="00DC7CC6" w:rsidP="00DC7CC6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Último inspeção do equipemento de hidrojato:</w:t>
            </w:r>
          </w:p>
          <w:p w14:paraId="6559C08B" w14:textId="77777777" w:rsidR="00DC7CC6" w:rsidRDefault="00DC7CC6" w:rsidP="00DC7CC6">
            <w:pPr>
              <w:pStyle w:val="TableParagraph"/>
              <w:spacing w:before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(</w:t>
            </w:r>
            <w:r w:rsidR="000B1845">
              <w:rPr>
                <w:rFonts w:ascii="Arial" w:hAnsi="Arial"/>
                <w:b/>
                <w:sz w:val="18"/>
              </w:rPr>
              <w:t xml:space="preserve"> Anexar a copia do check list do</w:t>
            </w:r>
            <w:r>
              <w:rPr>
                <w:rFonts w:ascii="Arial" w:hAnsi="Arial"/>
                <w:b/>
                <w:sz w:val="18"/>
              </w:rPr>
              <w:t xml:space="preserve"> operador da bomba de hidrojato neste documento)</w:t>
            </w:r>
          </w:p>
        </w:tc>
        <w:tc>
          <w:tcPr>
            <w:tcW w:w="2065" w:type="dxa"/>
          </w:tcPr>
          <w:p w14:paraId="3F3C7574" w14:textId="77777777" w:rsidR="00DC7CC6" w:rsidRDefault="00DC7CC6" w:rsidP="00DC7CC6">
            <w:pPr>
              <w:pStyle w:val="TableParagraph"/>
              <w:spacing w:before="3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Término</w:t>
            </w:r>
          </w:p>
          <w:p w14:paraId="0D72BEA2" w14:textId="77777777" w:rsidR="00DC7CC6" w:rsidRDefault="00DC7CC6" w:rsidP="00DC7CC6">
            <w:pPr>
              <w:pStyle w:val="TableParagraph"/>
              <w:tabs>
                <w:tab w:val="left" w:pos="1253"/>
              </w:tabs>
              <w:spacing w:before="143"/>
              <w:ind w:left="6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  <w:t>h</w:t>
            </w:r>
          </w:p>
        </w:tc>
      </w:tr>
    </w:tbl>
    <w:p w14:paraId="7AC2568A" w14:textId="77777777" w:rsidR="00D001F8" w:rsidRDefault="00C164C7" w:rsidP="00DC7CC6">
      <w:pPr>
        <w:ind w:left="-1418" w:right="-1561"/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8F3187F" wp14:editId="60FF9F38">
                <wp:extent cx="3619500" cy="742950"/>
                <wp:effectExtent l="0" t="0" r="19050" b="19050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742950"/>
                          <a:chOff x="10" y="10"/>
                          <a:chExt cx="6837" cy="1266"/>
                        </a:xfrm>
                      </wpg:grpSpPr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837" cy="1266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416"/>
                            <a:ext cx="677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2350C" w14:textId="77777777" w:rsidR="00F02B76" w:rsidRPr="00DC7CC6" w:rsidRDefault="00F02B76" w:rsidP="00DC7C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6"/>
                                </w:tabs>
                                <w:spacing w:before="16" w:line="227" w:lineRule="exac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7CC6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Itens</w:t>
                              </w:r>
                              <w:r w:rsidR="00CD5CF0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CC6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com resposta “SIM” apenas para itens mandatórios</w:t>
                              </w:r>
                            </w:p>
                            <w:p w14:paraId="4359E34D" w14:textId="77777777" w:rsidR="00F02B76" w:rsidRPr="00DC7CC6" w:rsidRDefault="00F02B76" w:rsidP="00DC7C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6"/>
                                </w:tabs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7CC6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N/A</w:t>
                              </w:r>
                              <w:r w:rsidR="00D22FDC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CC6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D22FDC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CC6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Não aplicável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74" y="42"/>
                            <a:ext cx="220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B389B" w14:textId="77777777" w:rsidR="00F02B76" w:rsidRDefault="00F02B76" w:rsidP="00DC7CC6">
                              <w:pPr>
                                <w:spacing w:before="1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ED1C24"/>
                                  <w:sz w:val="24"/>
                                </w:rPr>
                                <w:t>INSTRUÇÕES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3187F" id="Group 14" o:spid="_x0000_s1026" style="width:285pt;height:58.5pt;mso-position-horizontal-relative:char;mso-position-vertical-relative:line" coordorigin="10,10" coordsize="6837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">
                <v:rect id="Rectangle 17" o:spid="_x0000_s1027" style="position:absolute;left:10;top:10;width:683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" filled="f" strokecolor="#231f20" strokeweight=".352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75;top:416;width:677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822350C" w14:textId="77777777" w:rsidR="00F02B76" w:rsidRPr="00DC7CC6" w:rsidRDefault="00F02B76" w:rsidP="00DC7C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6"/>
                          </w:tabs>
                          <w:spacing w:before="16" w:line="227" w:lineRule="exact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DC7CC6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>Itens</w:t>
                        </w:r>
                        <w:r w:rsidR="00CD5CF0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DC7CC6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>com resposta “SIM” apenas para itens mandatórios</w:t>
                        </w:r>
                      </w:p>
                      <w:p w14:paraId="4359E34D" w14:textId="77777777" w:rsidR="00F02B76" w:rsidRPr="00DC7CC6" w:rsidRDefault="00F02B76" w:rsidP="00DC7C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6"/>
                          </w:tabs>
                          <w:spacing w:line="223" w:lineRule="exact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DC7CC6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>N/A</w:t>
                        </w:r>
                        <w:r w:rsidR="00D22FDC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DC7CC6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>=</w:t>
                        </w:r>
                        <w:r w:rsidR="00D22FDC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DC7CC6">
                          <w:rPr>
                            <w:rFonts w:ascii="Arial" w:hAnsi="Arial"/>
                            <w:b/>
                            <w:color w:val="231F20"/>
                            <w:sz w:val="18"/>
                            <w:szCs w:val="18"/>
                          </w:rPr>
                          <w:t>Não aplicável</w:t>
                        </w:r>
                      </w:p>
                    </w:txbxContent>
                  </v:textbox>
                </v:shape>
                <v:shape id="Text Box 15" o:spid="_x0000_s1029" type="#_x0000_t202" style="position:absolute;left:2674;top:42;width:22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DB389B" w14:textId="77777777" w:rsidR="00F02B76" w:rsidRDefault="00F02B76" w:rsidP="00DC7CC6">
                        <w:pPr>
                          <w:spacing w:before="1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ED1C24"/>
                            <w:sz w:val="24"/>
                          </w:rPr>
                          <w:t>INSTRUÇÕES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spacing w:val="-17"/>
          <w:sz w:val="20"/>
          <w:lang w:val="pt-BR" w:eastAsia="pt-BR"/>
        </w:rPr>
        <mc:AlternateContent>
          <mc:Choice Requires="wps">
            <w:drawing>
              <wp:inline distT="0" distB="0" distL="0" distR="0" wp14:anchorId="498C1FE7" wp14:editId="1FB0C4BA">
                <wp:extent cx="3562350" cy="723900"/>
                <wp:effectExtent l="0" t="0" r="19050" b="19050"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2390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3D526" w14:textId="77777777" w:rsidR="00F02B76" w:rsidRPr="008A6C42" w:rsidRDefault="00F02B76" w:rsidP="008A6C42">
                            <w:pPr>
                              <w:spacing w:before="92" w:line="232" w:lineRule="auto"/>
                              <w:ind w:left="122" w:right="157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A6C42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Se, um mandatório “SIM”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6C42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não puder ser confirmado, a atividade por hidrojateamento não poderá ser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6C42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executado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6C42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e deverá ser reavaliado.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C1FE7" id="Text Box 32" o:spid="_x0000_s1030" type="#_x0000_t202" style="width:280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" filled="f" strokecolor="#ed1c24" strokeweight=".70558mm">
                <v:textbox inset="0,0,0,0">
                  <w:txbxContent>
                    <w:p w14:paraId="37F3D526" w14:textId="77777777" w:rsidR="00F02B76" w:rsidRPr="008A6C42" w:rsidRDefault="00F02B76" w:rsidP="008A6C42">
                      <w:pPr>
                        <w:spacing w:before="92" w:line="232" w:lineRule="auto"/>
                        <w:ind w:left="122" w:right="157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A6C42">
                        <w:rPr>
                          <w:b/>
                          <w:color w:val="231F20"/>
                          <w:sz w:val="20"/>
                          <w:szCs w:val="20"/>
                        </w:rPr>
                        <w:t>Se, um mandatório “SIM”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8A6C42">
                        <w:rPr>
                          <w:b/>
                          <w:color w:val="231F20"/>
                          <w:sz w:val="20"/>
                          <w:szCs w:val="20"/>
                        </w:rPr>
                        <w:t>não puder ser confirmado, a atividade por hidrojateamento não poderá ser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8A6C42">
                        <w:rPr>
                          <w:b/>
                          <w:color w:val="231F20"/>
                          <w:sz w:val="20"/>
                          <w:szCs w:val="20"/>
                        </w:rPr>
                        <w:t>executado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8A6C42">
                        <w:rPr>
                          <w:b/>
                          <w:color w:val="231F20"/>
                          <w:sz w:val="20"/>
                          <w:szCs w:val="20"/>
                        </w:rPr>
                        <w:t>e deverá ser reavaliado.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11397" w:type="dxa"/>
        <w:tblInd w:w="-143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22"/>
        <w:gridCol w:w="424"/>
        <w:gridCol w:w="440"/>
        <w:gridCol w:w="567"/>
        <w:gridCol w:w="425"/>
        <w:gridCol w:w="548"/>
        <w:gridCol w:w="287"/>
        <w:gridCol w:w="2709"/>
        <w:gridCol w:w="425"/>
        <w:gridCol w:w="425"/>
        <w:gridCol w:w="429"/>
        <w:gridCol w:w="280"/>
        <w:gridCol w:w="286"/>
        <w:gridCol w:w="132"/>
        <w:gridCol w:w="149"/>
        <w:gridCol w:w="38"/>
        <w:gridCol w:w="671"/>
        <w:gridCol w:w="56"/>
      </w:tblGrid>
      <w:tr w:rsidR="008760BA" w14:paraId="07225F88" w14:textId="77777777" w:rsidTr="00011B77">
        <w:trPr>
          <w:trHeight w:val="564"/>
        </w:trPr>
        <w:tc>
          <w:tcPr>
            <w:tcW w:w="9785" w:type="dxa"/>
            <w:gridSpan w:val="12"/>
            <w:tcBorders>
              <w:right w:val="single" w:sz="4" w:space="0" w:color="auto"/>
            </w:tcBorders>
            <w:shd w:val="clear" w:color="auto" w:fill="BCBEC0"/>
          </w:tcPr>
          <w:p w14:paraId="0C7EE8F8" w14:textId="77777777" w:rsidR="00DC7CC6" w:rsidRDefault="00DC7CC6" w:rsidP="008760BA">
            <w:pPr>
              <w:pStyle w:val="TableParagraph"/>
              <w:spacing w:before="68" w:line="232" w:lineRule="auto"/>
              <w:ind w:left="843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  <w:spacing w:val="-1"/>
              </w:rPr>
              <w:t>ANTES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DA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ATIVIDADE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DE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HIDROJATEMENTO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RECEBER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A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PERMISSÃO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</w:rPr>
              <w:t>DE</w:t>
            </w:r>
            <w:r w:rsidR="00B9711E"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 w:rsidR="007937A7">
              <w:rPr>
                <w:rFonts w:ascii="Arial" w:hAnsi="Arial"/>
                <w:b/>
                <w:color w:val="231F20"/>
                <w:spacing w:val="-1"/>
              </w:rPr>
              <w:t xml:space="preserve">TRABALHO </w:t>
            </w:r>
            <w:r w:rsidR="00D22FDC">
              <w:rPr>
                <w:rFonts w:ascii="Arial" w:hAnsi="Arial"/>
                <w:b/>
                <w:color w:val="231F20"/>
              </w:rPr>
              <w:t>e ANÁLISE DE RISCO</w:t>
            </w:r>
            <w:r>
              <w:rPr>
                <w:rFonts w:ascii="Arial" w:hAnsi="Arial"/>
                <w:b/>
                <w:color w:val="231F20"/>
              </w:rPr>
              <w:t>, DEVE-SE PREENCHERO CHECK-LIST</w:t>
            </w:r>
            <w:r w:rsidR="00B9711E"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ABAIXO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C16E1" w14:textId="77777777" w:rsidR="008760BA" w:rsidRDefault="008760BA" w:rsidP="008760BA">
            <w:pPr>
              <w:widowControl/>
              <w:autoSpaceDE/>
              <w:autoSpaceDN/>
              <w:spacing w:after="160" w:line="259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</w:rPr>
              <w:t xml:space="preserve">   SIM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C6BD0E" w14:textId="77777777" w:rsidR="008760BA" w:rsidRDefault="008760BA" w:rsidP="008760B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N/A</w:t>
            </w:r>
          </w:p>
          <w:p w14:paraId="584FC416" w14:textId="77777777" w:rsidR="008760BA" w:rsidRPr="008760BA" w:rsidRDefault="008760BA" w:rsidP="008760BA">
            <w:pPr>
              <w:jc w:val="center"/>
              <w:rPr>
                <w:rFonts w:ascii="Arial" w:hAnsi="Arial"/>
              </w:rPr>
            </w:pPr>
          </w:p>
        </w:tc>
      </w:tr>
      <w:tr w:rsidR="008760BA" w:rsidRPr="00BC2905" w14:paraId="5A6448A2" w14:textId="77777777" w:rsidTr="00011B77">
        <w:trPr>
          <w:trHeight w:val="396"/>
        </w:trPr>
        <w:tc>
          <w:tcPr>
            <w:tcW w:w="9785" w:type="dxa"/>
            <w:gridSpan w:val="12"/>
          </w:tcPr>
          <w:p w14:paraId="4CB78839" w14:textId="77777777" w:rsidR="00DC7CC6" w:rsidRPr="00BC2905" w:rsidRDefault="00DC7CC6" w:rsidP="000B1845">
            <w:pPr>
              <w:pStyle w:val="TableParagraph"/>
              <w:spacing w:before="83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BC2905">
              <w:rPr>
                <w:rFonts w:ascii="Arial" w:hAnsi="Arial" w:cs="Arial"/>
                <w:b/>
                <w:color w:val="231F20"/>
                <w:sz w:val="18"/>
                <w:szCs w:val="18"/>
              </w:rPr>
              <w:t>1.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operador da bomba de hidrojato completou o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check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list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 xml:space="preserve"> do trabalho diário para equipamentos de</w:t>
            </w:r>
            <w:r w:rsidR="00D22FD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alta pressão?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C5CE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342B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0BA" w:rsidRPr="00BC2905" w14:paraId="28123405" w14:textId="77777777" w:rsidTr="00011B77">
        <w:trPr>
          <w:trHeight w:val="268"/>
        </w:trPr>
        <w:tc>
          <w:tcPr>
            <w:tcW w:w="9785" w:type="dxa"/>
            <w:gridSpan w:val="12"/>
          </w:tcPr>
          <w:p w14:paraId="54436816" w14:textId="77777777" w:rsidR="00DC7CC6" w:rsidRPr="00BC2905" w:rsidRDefault="00DC7CC6" w:rsidP="0073286D">
            <w:pPr>
              <w:pStyle w:val="TableParagraph"/>
              <w:spacing w:before="21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BC2905">
              <w:rPr>
                <w:rFonts w:ascii="Arial" w:hAnsi="Arial" w:cs="Arial"/>
                <w:b/>
                <w:color w:val="231F20"/>
                <w:sz w:val="18"/>
                <w:szCs w:val="18"/>
              </w:rPr>
              <w:t>2.</w:t>
            </w:r>
            <w:r w:rsidR="00CD2952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Foram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 xml:space="preserve">discutidas opções para a disposição de resíduos pelas áreas de </w:t>
            </w:r>
            <w:r w:rsidR="00CD2952" w:rsidRPr="00CD2952">
              <w:rPr>
                <w:rFonts w:ascii="Arial" w:hAnsi="Arial" w:cs="Arial"/>
                <w:color w:val="231F20"/>
                <w:sz w:val="18"/>
                <w:szCs w:val="18"/>
              </w:rPr>
              <w:t xml:space="preserve">operações </w:t>
            </w:r>
            <w:r w:rsidRPr="00CD2952">
              <w:rPr>
                <w:rFonts w:ascii="Arial" w:hAnsi="Arial" w:cs="Arial"/>
                <w:color w:val="231F20"/>
                <w:sz w:val="18"/>
                <w:szCs w:val="18"/>
              </w:rPr>
              <w:t>?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E9C9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9D08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0BA" w:rsidRPr="00BC2905" w14:paraId="130BC9B5" w14:textId="77777777" w:rsidTr="00011B77">
        <w:trPr>
          <w:trHeight w:val="274"/>
        </w:trPr>
        <w:tc>
          <w:tcPr>
            <w:tcW w:w="9785" w:type="dxa"/>
            <w:gridSpan w:val="12"/>
          </w:tcPr>
          <w:p w14:paraId="5D625DCF" w14:textId="77777777" w:rsidR="00DC7CC6" w:rsidRPr="00BC2905" w:rsidRDefault="00DC7CC6" w:rsidP="0073286D">
            <w:pPr>
              <w:pStyle w:val="TableParagraph"/>
              <w:spacing w:before="5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BC2905">
              <w:rPr>
                <w:rFonts w:ascii="Arial" w:hAnsi="Arial" w:cs="Arial"/>
                <w:b/>
                <w:color w:val="231F20"/>
                <w:sz w:val="18"/>
                <w:szCs w:val="18"/>
              </w:rPr>
              <w:t>3.</w:t>
            </w:r>
            <w:r w:rsidR="00CD2952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CD2952" w:rsidRPr="00CD2952">
              <w:rPr>
                <w:rFonts w:ascii="Arial" w:hAnsi="Arial" w:cs="Arial"/>
                <w:color w:val="231F20"/>
                <w:sz w:val="18"/>
                <w:szCs w:val="18"/>
              </w:rPr>
              <w:t>O cartão</w:t>
            </w:r>
            <w:r w:rsidR="00CD2952">
              <w:rPr>
                <w:rFonts w:ascii="Arial" w:hAnsi="Arial" w:cs="Arial"/>
                <w:color w:val="231F20"/>
                <w:sz w:val="18"/>
                <w:szCs w:val="18"/>
              </w:rPr>
              <w:t xml:space="preserve"> de identificação de hidrojatista se encontra com o colaborador no local ?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EAB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723F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0BA" w:rsidRPr="00BC2905" w14:paraId="06C53FDF" w14:textId="77777777" w:rsidTr="00011B77">
        <w:trPr>
          <w:trHeight w:val="440"/>
        </w:trPr>
        <w:tc>
          <w:tcPr>
            <w:tcW w:w="9785" w:type="dxa"/>
            <w:gridSpan w:val="12"/>
          </w:tcPr>
          <w:p w14:paraId="4645F108" w14:textId="77777777" w:rsidR="00DC7CC6" w:rsidRPr="00BC2905" w:rsidRDefault="00DC7CC6" w:rsidP="000B1845">
            <w:pPr>
              <w:pStyle w:val="TableParagraph"/>
              <w:spacing w:before="30" w:line="232" w:lineRule="auto"/>
              <w:ind w:left="400" w:right="39" w:hanging="341"/>
              <w:rPr>
                <w:rFonts w:ascii="Arial" w:hAnsi="Arial" w:cs="Arial"/>
                <w:sz w:val="18"/>
                <w:szCs w:val="18"/>
              </w:rPr>
            </w:pPr>
            <w:r w:rsidRPr="00BC2905">
              <w:rPr>
                <w:rFonts w:ascii="Arial" w:hAnsi="Arial" w:cs="Arial"/>
                <w:b/>
                <w:color w:val="231F20"/>
                <w:sz w:val="18"/>
                <w:szCs w:val="18"/>
              </w:rPr>
              <w:t>4.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Todo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executante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possui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EPIs</w:t>
            </w:r>
            <w:r w:rsidR="00D22FD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mínimos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requeridos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para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trabalho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com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alta</w:t>
            </w:r>
            <w:r w:rsidR="00D22FD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pressão?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Veja</w:t>
            </w:r>
            <w:r w:rsidR="00EC5CD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="00EC5CD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matriz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abaixo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para</w:t>
            </w:r>
            <w:r w:rsidR="000B184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 xml:space="preserve"> EPIs requeridos</w:t>
            </w:r>
            <w:r w:rsidR="008D457D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BC2905">
              <w:rPr>
                <w:rFonts w:ascii="Arial" w:hAnsi="Arial" w:cs="Arial"/>
                <w:color w:val="231F20"/>
                <w:sz w:val="18"/>
                <w:szCs w:val="18"/>
              </w:rPr>
              <w:t>e opcionais.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964D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CC02" w14:textId="77777777" w:rsidR="008760BA" w:rsidRPr="00BC2905" w:rsidRDefault="008760B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B77" w:rsidRPr="00BC2905" w14:paraId="1EBDB873" w14:textId="77777777" w:rsidTr="008D457D">
        <w:trPr>
          <w:gridAfter w:val="1"/>
          <w:wAfter w:w="56" w:type="dxa"/>
          <w:trHeight w:val="1640"/>
        </w:trPr>
        <w:tc>
          <w:tcPr>
            <w:tcW w:w="2684" w:type="dxa"/>
          </w:tcPr>
          <w:p w14:paraId="58300B01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extDirection w:val="btLr"/>
          </w:tcPr>
          <w:p w14:paraId="4622F9A8" w14:textId="77777777" w:rsidR="008760BA" w:rsidRDefault="00CD2952" w:rsidP="0073286D">
            <w:pPr>
              <w:pStyle w:val="TableParagraph"/>
              <w:spacing w:before="83"/>
              <w:ind w:left="24"/>
              <w:rPr>
                <w:rFonts w:ascii="Arial" w:hAnsi="Arial"/>
                <w:b/>
                <w:color w:val="231F20"/>
                <w:sz w:val="16"/>
                <w:szCs w:val="16"/>
              </w:rPr>
            </w:pP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>P</w:t>
            </w:r>
            <w:r w:rsidR="008760BA" w:rsidRPr="00BC2905">
              <w:rPr>
                <w:rFonts w:ascii="Arial" w:hAnsi="Arial"/>
                <w:b/>
                <w:color w:val="231F20"/>
                <w:sz w:val="16"/>
                <w:szCs w:val="16"/>
              </w:rPr>
              <w:t>istola</w:t>
            </w: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 e mangueira</w:t>
            </w:r>
          </w:p>
          <w:p w14:paraId="46D08922" w14:textId="77777777" w:rsidR="008D457D" w:rsidRPr="00BC2905" w:rsidRDefault="008D457D" w:rsidP="0073286D">
            <w:pPr>
              <w:pStyle w:val="TableParagraph"/>
              <w:spacing w:before="83"/>
              <w:ind w:left="2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4" w:type="dxa"/>
            <w:textDirection w:val="btLr"/>
          </w:tcPr>
          <w:p w14:paraId="4929B4CB" w14:textId="77777777" w:rsidR="008760BA" w:rsidRPr="00BC2905" w:rsidRDefault="00C164C7" w:rsidP="008760BA">
            <w:pPr>
              <w:pStyle w:val="TableParagraph"/>
              <w:spacing w:before="26"/>
              <w:ind w:left="3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highlight w:val="yellow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77C4F2" wp14:editId="1CCB6CA8">
                      <wp:simplePos x="0" y="0"/>
                      <wp:positionH relativeFrom="page">
                        <wp:posOffset>133985</wp:posOffset>
                      </wp:positionH>
                      <wp:positionV relativeFrom="page">
                        <wp:posOffset>88900</wp:posOffset>
                      </wp:positionV>
                      <wp:extent cx="455295" cy="632460"/>
                      <wp:effectExtent l="0" t="0" r="1905" b="15240"/>
                      <wp:wrapNone/>
                      <wp:docPr id="2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0433" w14:textId="77777777" w:rsidR="00F02B76" w:rsidRPr="00BC2905" w:rsidRDefault="00F02B76" w:rsidP="008760BA">
                                  <w:pPr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7C4F2" id="Text Box 27" o:spid="_x0000_s1031" type="#_x0000_t202" style="position:absolute;left:0;text-align:left;margin-left:10.55pt;margin-top:7pt;width:35.85pt;height: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0CBC0433" w14:textId="77777777" w:rsidR="00F02B76" w:rsidRPr="00BC2905" w:rsidRDefault="00F02B76" w:rsidP="008760BA">
                            <w:pPr>
                              <w:ind w:left="2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D457D">
              <w:rPr>
                <w:rFonts w:ascii="Arial" w:hAnsi="Arial"/>
                <w:b/>
                <w:sz w:val="16"/>
                <w:szCs w:val="16"/>
              </w:rPr>
              <w:t>Sistema “by pass”</w:t>
            </w:r>
          </w:p>
        </w:tc>
        <w:tc>
          <w:tcPr>
            <w:tcW w:w="440" w:type="dxa"/>
            <w:textDirection w:val="btLr"/>
          </w:tcPr>
          <w:p w14:paraId="6009A89C" w14:textId="77777777" w:rsidR="008760BA" w:rsidRPr="00BC2905" w:rsidRDefault="008D457D" w:rsidP="008760BA">
            <w:pPr>
              <w:pStyle w:val="TableParagraph"/>
              <w:spacing w:before="35"/>
              <w:ind w:left="26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Gatilho duplo</w:t>
            </w:r>
          </w:p>
        </w:tc>
        <w:tc>
          <w:tcPr>
            <w:tcW w:w="567" w:type="dxa"/>
            <w:textDirection w:val="btLr"/>
          </w:tcPr>
          <w:p w14:paraId="6D9652D8" w14:textId="77777777" w:rsidR="008760BA" w:rsidRPr="00BC2905" w:rsidRDefault="008760BA" w:rsidP="008D457D">
            <w:pPr>
              <w:pStyle w:val="TableParagraph"/>
              <w:spacing w:before="6"/>
              <w:ind w:left="32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Rotojet</w:t>
            </w:r>
            <w:r w:rsidR="008D457D">
              <w:rPr>
                <w:rFonts w:ascii="Arial"/>
                <w:b/>
                <w:color w:val="231F20"/>
                <w:sz w:val="16"/>
                <w:szCs w:val="16"/>
              </w:rPr>
              <w:t xml:space="preserve"> </w:t>
            </w: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limpeza</w:t>
            </w:r>
            <w:r w:rsidR="008D457D">
              <w:rPr>
                <w:rFonts w:ascii="Arial"/>
                <w:b/>
                <w:color w:val="231F20"/>
                <w:sz w:val="16"/>
                <w:szCs w:val="16"/>
              </w:rPr>
              <w:t xml:space="preserve"> de Equipamentos</w:t>
            </w:r>
          </w:p>
        </w:tc>
        <w:tc>
          <w:tcPr>
            <w:tcW w:w="425" w:type="dxa"/>
            <w:textDirection w:val="btLr"/>
          </w:tcPr>
          <w:p w14:paraId="3AF51112" w14:textId="77777777" w:rsidR="008760BA" w:rsidRPr="00BC2905" w:rsidRDefault="008760BA" w:rsidP="008D457D">
            <w:pPr>
              <w:pStyle w:val="TableParagraph"/>
              <w:spacing w:before="10"/>
              <w:ind w:left="35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Outros:</w:t>
            </w:r>
          </w:p>
        </w:tc>
        <w:tc>
          <w:tcPr>
            <w:tcW w:w="548" w:type="dxa"/>
            <w:textDirection w:val="btLr"/>
          </w:tcPr>
          <w:p w14:paraId="669CA8E4" w14:textId="77777777" w:rsidR="008760BA" w:rsidRPr="00BC2905" w:rsidRDefault="00C164C7" w:rsidP="008760BA">
            <w:pPr>
              <w:pStyle w:val="TableParagraph"/>
              <w:spacing w:before="22"/>
              <w:ind w:left="35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141C5B" wp14:editId="7590B927">
                      <wp:simplePos x="0" y="0"/>
                      <wp:positionH relativeFrom="page">
                        <wp:posOffset>104775</wp:posOffset>
                      </wp:positionH>
                      <wp:positionV relativeFrom="page">
                        <wp:posOffset>93345</wp:posOffset>
                      </wp:positionV>
                      <wp:extent cx="202565" cy="929005"/>
                      <wp:effectExtent l="0" t="0" r="6985" b="44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929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848603" w14:textId="77777777" w:rsidR="00F02B76" w:rsidRPr="00BC2905" w:rsidRDefault="00F02B76" w:rsidP="008760BA">
                                  <w:pPr>
                                    <w:spacing w:before="36"/>
                                    <w:ind w:left="20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  <w:t>Prod. Perigoso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1C5B" id="Text Box 6" o:spid="_x0000_s1032" type="#_x0000_t202" style="position:absolute;left:0;text-align:left;margin-left:8.25pt;margin-top:7.35pt;width:15.95pt;height:7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3F848603" w14:textId="77777777" w:rsidR="00F02B76" w:rsidRPr="00BC2905" w:rsidRDefault="00F02B76" w:rsidP="008760BA">
                            <w:pPr>
                              <w:spacing w:before="36"/>
                              <w:ind w:left="20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  <w:t>Prod. Perigoso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760BA" w:rsidRPr="00BC2905">
              <w:rPr>
                <w:rFonts w:ascii="Arial" w:hAnsi="Arial"/>
                <w:b/>
                <w:sz w:val="16"/>
                <w:szCs w:val="16"/>
              </w:rPr>
              <w:t>Exposição a</w:t>
            </w:r>
          </w:p>
        </w:tc>
        <w:tc>
          <w:tcPr>
            <w:tcW w:w="287" w:type="dxa"/>
            <w:vMerge w:val="restart"/>
            <w:tcBorders>
              <w:bottom w:val="nil"/>
            </w:tcBorders>
          </w:tcPr>
          <w:p w14:paraId="23082C5D" w14:textId="77777777" w:rsidR="008760BA" w:rsidRPr="00BC2905" w:rsidRDefault="008760BA" w:rsidP="0073286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09" w:type="dxa"/>
          </w:tcPr>
          <w:p w14:paraId="0B9AB717" w14:textId="77777777" w:rsidR="008760BA" w:rsidRPr="00BC2905" w:rsidRDefault="008760BA" w:rsidP="0073286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496EB5E3" w14:textId="77777777" w:rsidR="008760BA" w:rsidRPr="00BC2905" w:rsidRDefault="008D457D" w:rsidP="0073286D">
            <w:pPr>
              <w:pStyle w:val="TableParagraph"/>
              <w:spacing w:before="73"/>
              <w:ind w:left="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>P</w:t>
            </w:r>
            <w:r w:rsidR="008760BA" w:rsidRPr="00BC2905">
              <w:rPr>
                <w:rFonts w:ascii="Arial" w:hAnsi="Arial"/>
                <w:b/>
                <w:color w:val="231F20"/>
                <w:sz w:val="16"/>
                <w:szCs w:val="16"/>
              </w:rPr>
              <w:t>istola</w:t>
            </w:r>
            <w:r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 e mangueira</w:t>
            </w:r>
          </w:p>
        </w:tc>
        <w:tc>
          <w:tcPr>
            <w:tcW w:w="425" w:type="dxa"/>
            <w:textDirection w:val="btLr"/>
          </w:tcPr>
          <w:p w14:paraId="374498B6" w14:textId="77777777" w:rsidR="008760BA" w:rsidRPr="00BC2905" w:rsidRDefault="008D457D" w:rsidP="0073286D">
            <w:pPr>
              <w:pStyle w:val="TableParagraph"/>
              <w:spacing w:before="36"/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Sistema “by pass”</w:t>
            </w:r>
          </w:p>
        </w:tc>
        <w:tc>
          <w:tcPr>
            <w:tcW w:w="429" w:type="dxa"/>
            <w:textDirection w:val="btLr"/>
          </w:tcPr>
          <w:p w14:paraId="5DA35063" w14:textId="77777777" w:rsidR="008760BA" w:rsidRPr="00BC2905" w:rsidRDefault="008D457D" w:rsidP="00C83C70">
            <w:pPr>
              <w:pStyle w:val="TableParagraph"/>
              <w:spacing w:before="39"/>
              <w:ind w:left="3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Gatilho duplo</w:t>
            </w:r>
          </w:p>
        </w:tc>
        <w:tc>
          <w:tcPr>
            <w:tcW w:w="566" w:type="dxa"/>
            <w:gridSpan w:val="2"/>
            <w:textDirection w:val="btLr"/>
          </w:tcPr>
          <w:p w14:paraId="5D4FD0BC" w14:textId="77777777" w:rsidR="008760BA" w:rsidRPr="00BC2905" w:rsidRDefault="008760BA" w:rsidP="008D457D">
            <w:pPr>
              <w:pStyle w:val="TableParagraph"/>
              <w:spacing w:before="59"/>
              <w:ind w:left="27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 xml:space="preserve">Rotojet </w:t>
            </w:r>
            <w:r w:rsidR="008D457D">
              <w:rPr>
                <w:rFonts w:ascii="Arial"/>
                <w:b/>
                <w:color w:val="231F20"/>
                <w:sz w:val="16"/>
                <w:szCs w:val="16"/>
              </w:rPr>
              <w:t xml:space="preserve"> </w:t>
            </w: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limpeza</w:t>
            </w:r>
            <w:r w:rsidR="008D457D">
              <w:rPr>
                <w:rFonts w:ascii="Arial"/>
                <w:b/>
                <w:color w:val="231F20"/>
                <w:sz w:val="16"/>
                <w:szCs w:val="16"/>
              </w:rPr>
              <w:t xml:space="preserve"> de Equipamentgos</w:t>
            </w:r>
          </w:p>
        </w:tc>
        <w:tc>
          <w:tcPr>
            <w:tcW w:w="319" w:type="dxa"/>
            <w:gridSpan w:val="3"/>
            <w:textDirection w:val="btLr"/>
          </w:tcPr>
          <w:p w14:paraId="5A07B647" w14:textId="77777777" w:rsidR="008760BA" w:rsidRPr="00BC2905" w:rsidRDefault="008760BA" w:rsidP="0073286D">
            <w:pPr>
              <w:pStyle w:val="TableParagraph"/>
              <w:spacing w:before="3"/>
              <w:ind w:left="46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Outros:</w:t>
            </w:r>
          </w:p>
        </w:tc>
        <w:tc>
          <w:tcPr>
            <w:tcW w:w="671" w:type="dxa"/>
            <w:textDirection w:val="btLr"/>
          </w:tcPr>
          <w:p w14:paraId="74E8B6E7" w14:textId="77777777" w:rsidR="008760BA" w:rsidRPr="00BC2905" w:rsidRDefault="00C164C7" w:rsidP="0073286D">
            <w:pPr>
              <w:pStyle w:val="TableParagraph"/>
              <w:spacing w:before="22"/>
              <w:ind w:left="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C1C152A" wp14:editId="6C64B9CE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90805</wp:posOffset>
                      </wp:positionV>
                      <wp:extent cx="189230" cy="929005"/>
                      <wp:effectExtent l="0" t="0" r="1270" b="44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929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27370" w14:textId="77777777" w:rsidR="00F02B76" w:rsidRPr="00BC2905" w:rsidRDefault="00F02B76" w:rsidP="008760BA">
                                  <w:pPr>
                                    <w:spacing w:before="39"/>
                                    <w:ind w:left="20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w w:val="110"/>
                                      <w:sz w:val="16"/>
                                      <w:szCs w:val="16"/>
                                    </w:rPr>
                                    <w:t>Prod.Perigoso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C152A" id="Text Box 4" o:spid="_x0000_s1033" type="#_x0000_t202" style="position:absolute;left:0;text-align:left;margin-left:7.2pt;margin-top:7.15pt;width:14.9pt;height:7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" filled="f" stroked="f">
                      <v:textbox style="layout-flow:vertical;mso-layout-flow-alt:bottom-to-top" inset="0,0,0,0">
                        <w:txbxContent>
                          <w:p w14:paraId="17D27370" w14:textId="77777777" w:rsidR="00F02B76" w:rsidRPr="00BC2905" w:rsidRDefault="00F02B76" w:rsidP="008760BA">
                            <w:pPr>
                              <w:spacing w:before="39"/>
                              <w:ind w:left="20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w w:val="110"/>
                                <w:sz w:val="16"/>
                                <w:szCs w:val="16"/>
                              </w:rPr>
                              <w:t>Prod.Perigoso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760BA" w:rsidRPr="00BC2905">
              <w:rPr>
                <w:rFonts w:ascii="Arial" w:hAnsi="Arial"/>
                <w:b/>
                <w:w w:val="110"/>
                <w:sz w:val="16"/>
                <w:szCs w:val="16"/>
              </w:rPr>
              <w:t>Exposiçãoa</w:t>
            </w:r>
          </w:p>
        </w:tc>
      </w:tr>
      <w:tr w:rsidR="00011B77" w14:paraId="3A537D36" w14:textId="77777777" w:rsidTr="008D457D">
        <w:trPr>
          <w:gridAfter w:val="1"/>
          <w:wAfter w:w="56" w:type="dxa"/>
          <w:trHeight w:val="257"/>
        </w:trPr>
        <w:tc>
          <w:tcPr>
            <w:tcW w:w="2684" w:type="dxa"/>
          </w:tcPr>
          <w:p w14:paraId="6F59E96B" w14:textId="77777777" w:rsidR="008760BA" w:rsidRDefault="008760BA" w:rsidP="0073286D">
            <w:pPr>
              <w:pStyle w:val="TableParagraph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Capacete</w:t>
            </w:r>
          </w:p>
        </w:tc>
        <w:tc>
          <w:tcPr>
            <w:tcW w:w="422" w:type="dxa"/>
          </w:tcPr>
          <w:p w14:paraId="675C9F4F" w14:textId="77777777" w:rsidR="008760BA" w:rsidRDefault="008760BA" w:rsidP="0073286D">
            <w:pPr>
              <w:pStyle w:val="TableParagraph"/>
              <w:spacing w:before="56" w:line="180" w:lineRule="exact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</w:tcPr>
          <w:p w14:paraId="67589A33" w14:textId="77777777" w:rsidR="008760BA" w:rsidRDefault="008760BA" w:rsidP="0073286D">
            <w:pPr>
              <w:pStyle w:val="TableParagraph"/>
              <w:spacing w:before="56" w:line="180" w:lineRule="exact"/>
              <w:ind w:lef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40" w:type="dxa"/>
          </w:tcPr>
          <w:p w14:paraId="4D208412" w14:textId="77777777" w:rsidR="008760BA" w:rsidRDefault="008760BA" w:rsidP="008D457D">
            <w:pPr>
              <w:pStyle w:val="TableParagraph"/>
              <w:spacing w:before="56" w:line="180" w:lineRule="exact"/>
              <w:ind w:left="170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</w:tcPr>
          <w:p w14:paraId="737795CE" w14:textId="77777777" w:rsidR="008760BA" w:rsidRDefault="008760BA" w:rsidP="0073286D">
            <w:pPr>
              <w:pStyle w:val="TableParagraph"/>
              <w:spacing w:before="56" w:line="180" w:lineRule="exact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</w:tcPr>
          <w:p w14:paraId="4DBAF5EC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187942C4" w14:textId="77777777" w:rsidR="008760BA" w:rsidRDefault="008760BA" w:rsidP="0073286D">
            <w:pPr>
              <w:pStyle w:val="TableParagraph"/>
              <w:spacing w:before="59" w:line="178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7F031F7B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 w:val="restart"/>
          </w:tcPr>
          <w:p w14:paraId="35DBC06C" w14:textId="77777777" w:rsidR="008760BA" w:rsidRDefault="008A6C42" w:rsidP="0073286D">
            <w:pPr>
              <w:pStyle w:val="TableParagraph"/>
              <w:spacing w:before="7" w:line="182" w:lineRule="exact"/>
              <w:ind w:left="65" w:right="2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Proteção para o corpo tipo “aramida”</w:t>
            </w:r>
          </w:p>
        </w:tc>
        <w:tc>
          <w:tcPr>
            <w:tcW w:w="425" w:type="dxa"/>
            <w:vMerge w:val="restart"/>
          </w:tcPr>
          <w:p w14:paraId="4A71CA1F" w14:textId="77777777" w:rsidR="008760BA" w:rsidRDefault="008A6C42" w:rsidP="0073286D">
            <w:pPr>
              <w:pStyle w:val="TableParagraph"/>
              <w:spacing w:before="95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0A63EDC4" w14:textId="77777777" w:rsidR="008760BA" w:rsidRDefault="008A6C42" w:rsidP="0073286D">
            <w:pPr>
              <w:pStyle w:val="TableParagraph"/>
              <w:spacing w:before="95"/>
              <w:ind w:lef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9" w:type="dxa"/>
            <w:vMerge w:val="restart"/>
          </w:tcPr>
          <w:p w14:paraId="36A53E43" w14:textId="77777777" w:rsidR="008760BA" w:rsidRDefault="008A6C42" w:rsidP="0073286D">
            <w:pPr>
              <w:pStyle w:val="TableParagraph"/>
              <w:spacing w:before="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6" w:type="dxa"/>
            <w:gridSpan w:val="2"/>
            <w:vMerge w:val="restart"/>
          </w:tcPr>
          <w:p w14:paraId="7C5263CE" w14:textId="77777777" w:rsidR="008760BA" w:rsidRDefault="008A6C42" w:rsidP="0073286D">
            <w:pPr>
              <w:pStyle w:val="TableParagraph"/>
              <w:spacing w:before="95"/>
              <w:ind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319" w:type="dxa"/>
            <w:gridSpan w:val="3"/>
            <w:vMerge w:val="restart"/>
          </w:tcPr>
          <w:p w14:paraId="7FCBE35F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</w:tcPr>
          <w:p w14:paraId="4BDEB85C" w14:textId="77777777" w:rsidR="008760BA" w:rsidRDefault="008760BA" w:rsidP="0073286D">
            <w:pPr>
              <w:pStyle w:val="TableParagraph"/>
              <w:spacing w:before="97"/>
              <w:ind w:lef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</w:tr>
      <w:tr w:rsidR="00011B77" w14:paraId="41CCB8B5" w14:textId="77777777" w:rsidTr="008D457D">
        <w:trPr>
          <w:gridAfter w:val="1"/>
          <w:wAfter w:w="56" w:type="dxa"/>
          <w:trHeight w:val="199"/>
        </w:trPr>
        <w:tc>
          <w:tcPr>
            <w:tcW w:w="2684" w:type="dxa"/>
            <w:vMerge w:val="restart"/>
          </w:tcPr>
          <w:p w14:paraId="2FF747A7" w14:textId="77777777" w:rsidR="008760BA" w:rsidRDefault="008760BA" w:rsidP="0073286D">
            <w:pPr>
              <w:pStyle w:val="TableParagraph"/>
              <w:spacing w:before="34" w:line="199" w:lineRule="exact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Óculos</w:t>
            </w:r>
            <w:r w:rsidR="008A6C42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 w:rsidR="00AF1EB2">
              <w:rPr>
                <w:rFonts w:ascii="Arial" w:hAnsi="Arial"/>
                <w:b/>
                <w:color w:val="231F20"/>
                <w:sz w:val="18"/>
              </w:rPr>
              <w:t>de proteção incolor</w:t>
            </w:r>
          </w:p>
        </w:tc>
        <w:tc>
          <w:tcPr>
            <w:tcW w:w="422" w:type="dxa"/>
            <w:vMerge w:val="restart"/>
          </w:tcPr>
          <w:p w14:paraId="3C848CA3" w14:textId="77777777" w:rsidR="008760BA" w:rsidRDefault="00AF1EB2" w:rsidP="0073286D">
            <w:pPr>
              <w:pStyle w:val="TableParagraph"/>
              <w:spacing w:before="49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  <w:vMerge w:val="restart"/>
          </w:tcPr>
          <w:p w14:paraId="4414212E" w14:textId="77777777" w:rsidR="008760BA" w:rsidRDefault="00AF1EB2" w:rsidP="0073286D">
            <w:pPr>
              <w:pStyle w:val="TableParagraph"/>
              <w:spacing w:before="49"/>
              <w:ind w:left="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40" w:type="dxa"/>
            <w:vMerge w:val="restart"/>
          </w:tcPr>
          <w:p w14:paraId="5349C4FD" w14:textId="77777777" w:rsidR="008760BA" w:rsidRDefault="00AF1EB2" w:rsidP="0073286D">
            <w:pPr>
              <w:pStyle w:val="TableParagraph"/>
              <w:spacing w:before="49"/>
              <w:ind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  <w:vMerge w:val="restart"/>
          </w:tcPr>
          <w:p w14:paraId="50171199" w14:textId="77777777" w:rsidR="008760BA" w:rsidRDefault="00AF1EB2" w:rsidP="0073286D">
            <w:pPr>
              <w:pStyle w:val="TableParagraph"/>
              <w:spacing w:before="49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200B05CF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 w:val="restart"/>
          </w:tcPr>
          <w:p w14:paraId="61EA86E7" w14:textId="77777777" w:rsidR="008760BA" w:rsidRDefault="00AF1EB2" w:rsidP="0073286D">
            <w:pPr>
              <w:pStyle w:val="TableParagraph"/>
              <w:spacing w:before="51" w:line="182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7D46284D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078510C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6E07C7B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D142F49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4A66CAA0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6478446C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</w:tcBorders>
          </w:tcPr>
          <w:p w14:paraId="74E5DD7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16D1BB5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</w:tr>
      <w:tr w:rsidR="00011B77" w14:paraId="3EDFC629" w14:textId="77777777" w:rsidTr="008D457D">
        <w:trPr>
          <w:gridAfter w:val="1"/>
          <w:wAfter w:w="56" w:type="dxa"/>
          <w:trHeight w:val="118"/>
        </w:trPr>
        <w:tc>
          <w:tcPr>
            <w:tcW w:w="2684" w:type="dxa"/>
            <w:vMerge/>
            <w:tcBorders>
              <w:top w:val="nil"/>
            </w:tcBorders>
          </w:tcPr>
          <w:p w14:paraId="65D6DC4E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7ECE9365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5F97B95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5F06E090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5E1E18F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596FE58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CA8562D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10FEDEE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 w:val="restart"/>
          </w:tcPr>
          <w:p w14:paraId="1CB9322F" w14:textId="77777777" w:rsidR="008760BA" w:rsidRDefault="008760BA" w:rsidP="0073286D">
            <w:pPr>
              <w:pStyle w:val="TableParagraph"/>
              <w:spacing w:before="13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Proteção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facial</w:t>
            </w:r>
          </w:p>
        </w:tc>
        <w:tc>
          <w:tcPr>
            <w:tcW w:w="425" w:type="dxa"/>
            <w:vMerge w:val="restart"/>
          </w:tcPr>
          <w:p w14:paraId="07C703C1" w14:textId="77777777" w:rsidR="008760BA" w:rsidRDefault="008760BA" w:rsidP="0073286D">
            <w:pPr>
              <w:pStyle w:val="TableParagraph"/>
              <w:spacing w:before="48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78E7ABF2" w14:textId="77777777" w:rsidR="008760BA" w:rsidRDefault="008760BA" w:rsidP="0073286D">
            <w:pPr>
              <w:pStyle w:val="TableParagraph"/>
              <w:spacing w:before="48"/>
              <w:ind w:left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9" w:type="dxa"/>
            <w:vMerge w:val="restart"/>
          </w:tcPr>
          <w:p w14:paraId="6ABC62E4" w14:textId="77777777" w:rsidR="008760BA" w:rsidRDefault="00C83C70" w:rsidP="0073286D">
            <w:pPr>
              <w:pStyle w:val="TableParagraph"/>
              <w:spacing w:before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6" w:type="dxa"/>
            <w:gridSpan w:val="2"/>
            <w:vMerge w:val="restart"/>
          </w:tcPr>
          <w:p w14:paraId="582AA7F5" w14:textId="77777777" w:rsidR="008760BA" w:rsidRDefault="00C83C70" w:rsidP="0073286D">
            <w:pPr>
              <w:pStyle w:val="TableParagraph"/>
              <w:spacing w:before="48"/>
              <w:ind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319" w:type="dxa"/>
            <w:gridSpan w:val="3"/>
            <w:vMerge w:val="restart"/>
          </w:tcPr>
          <w:p w14:paraId="777A47C1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</w:tcPr>
          <w:p w14:paraId="291FAA94" w14:textId="77777777" w:rsidR="008760BA" w:rsidRDefault="00C83C70" w:rsidP="0073286D">
            <w:pPr>
              <w:pStyle w:val="TableParagraph"/>
              <w:spacing w:before="50" w:line="183" w:lineRule="exact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</w:tr>
      <w:tr w:rsidR="00011B77" w14:paraId="09B053E1" w14:textId="77777777" w:rsidTr="008D457D">
        <w:trPr>
          <w:gridAfter w:val="1"/>
          <w:wAfter w:w="56" w:type="dxa"/>
          <w:trHeight w:val="207"/>
        </w:trPr>
        <w:tc>
          <w:tcPr>
            <w:tcW w:w="2684" w:type="dxa"/>
            <w:vMerge w:val="restart"/>
          </w:tcPr>
          <w:p w14:paraId="29C1D6EE" w14:textId="77777777" w:rsidR="008760BA" w:rsidRDefault="008760BA" w:rsidP="0073286D">
            <w:pPr>
              <w:pStyle w:val="TableParagraph"/>
              <w:spacing w:before="19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Protetor</w:t>
            </w:r>
            <w:r w:rsidR="00C83C70">
              <w:rPr>
                <w:rFonts w:ascii="Arial"/>
                <w:b/>
                <w:color w:val="231F20"/>
                <w:sz w:val="18"/>
              </w:rPr>
              <w:t xml:space="preserve"> Auricular( Abafador)</w:t>
            </w:r>
          </w:p>
        </w:tc>
        <w:tc>
          <w:tcPr>
            <w:tcW w:w="422" w:type="dxa"/>
            <w:vMerge w:val="restart"/>
          </w:tcPr>
          <w:p w14:paraId="0C5F3F9B" w14:textId="77777777" w:rsidR="008760BA" w:rsidRDefault="008760BA" w:rsidP="0073286D">
            <w:pPr>
              <w:pStyle w:val="TableParagraph"/>
              <w:spacing w:before="47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  <w:vMerge w:val="restart"/>
          </w:tcPr>
          <w:p w14:paraId="3D17DA4D" w14:textId="77777777" w:rsidR="008760BA" w:rsidRDefault="008760BA" w:rsidP="00AF1EB2">
            <w:pPr>
              <w:pStyle w:val="TableParagraph"/>
              <w:spacing w:before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40" w:type="dxa"/>
            <w:vMerge w:val="restart"/>
          </w:tcPr>
          <w:p w14:paraId="571E9044" w14:textId="77777777" w:rsidR="008760BA" w:rsidRDefault="00C83C70" w:rsidP="0073286D">
            <w:pPr>
              <w:pStyle w:val="TableParagraph"/>
              <w:spacing w:before="47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  <w:vMerge w:val="restart"/>
          </w:tcPr>
          <w:p w14:paraId="4A9167CE" w14:textId="77777777" w:rsidR="008760BA" w:rsidRDefault="00C83C70" w:rsidP="0073286D">
            <w:pPr>
              <w:pStyle w:val="TableParagraph"/>
              <w:spacing w:before="47"/>
              <w:ind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47482147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 w:val="restart"/>
          </w:tcPr>
          <w:p w14:paraId="353179A9" w14:textId="77777777" w:rsidR="008760BA" w:rsidRDefault="00772A99" w:rsidP="0073286D">
            <w:pPr>
              <w:pStyle w:val="TableParagraph"/>
              <w:spacing w:before="50" w:line="184" w:lineRule="exact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46150C34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30820F7E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08991E2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7525AB28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41240F33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1F67E023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</w:tcBorders>
          </w:tcPr>
          <w:p w14:paraId="6F0E5290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38252D4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</w:tr>
      <w:tr w:rsidR="00011B77" w14:paraId="0390031E" w14:textId="77777777" w:rsidTr="008D457D">
        <w:trPr>
          <w:gridAfter w:val="1"/>
          <w:wAfter w:w="56" w:type="dxa"/>
          <w:trHeight w:val="50"/>
        </w:trPr>
        <w:tc>
          <w:tcPr>
            <w:tcW w:w="2684" w:type="dxa"/>
            <w:vMerge/>
            <w:tcBorders>
              <w:top w:val="nil"/>
            </w:tcBorders>
          </w:tcPr>
          <w:p w14:paraId="4C8E8F7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1421BE7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D93A71A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547E772C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2AEAE06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256EA4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B65A3CA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354976F7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 w:val="restart"/>
          </w:tcPr>
          <w:p w14:paraId="5E65C1DD" w14:textId="77777777" w:rsidR="008760BA" w:rsidRDefault="008760BA" w:rsidP="0073286D">
            <w:pPr>
              <w:pStyle w:val="TableParagraph"/>
              <w:spacing w:before="35" w:line="206" w:lineRule="auto"/>
              <w:ind w:left="67" w:right="3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Botas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de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borracha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comproteção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para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metatarso</w:t>
            </w:r>
            <w:r w:rsidR="00C83C70">
              <w:rPr>
                <w:rFonts w:ascii="Arial" w:hAnsi="Arial"/>
                <w:b/>
                <w:color w:val="231F20"/>
                <w:sz w:val="18"/>
              </w:rPr>
              <w:t xml:space="preserve"> (casco de tatu)</w:t>
            </w:r>
          </w:p>
        </w:tc>
        <w:tc>
          <w:tcPr>
            <w:tcW w:w="425" w:type="dxa"/>
            <w:vMerge w:val="restart"/>
          </w:tcPr>
          <w:p w14:paraId="00CB16DA" w14:textId="77777777" w:rsidR="008760BA" w:rsidRDefault="008760BA" w:rsidP="0073286D">
            <w:pPr>
              <w:pStyle w:val="TableParagraph"/>
              <w:spacing w:before="103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0A385B53" w14:textId="77777777" w:rsidR="008760BA" w:rsidRDefault="008760BA" w:rsidP="0073286D">
            <w:pPr>
              <w:pStyle w:val="TableParagraph"/>
              <w:spacing w:before="103"/>
              <w:ind w:left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9" w:type="dxa"/>
            <w:vMerge w:val="restart"/>
          </w:tcPr>
          <w:p w14:paraId="2F14467D" w14:textId="77777777" w:rsidR="008760BA" w:rsidRDefault="00C83C70" w:rsidP="0073286D">
            <w:pPr>
              <w:pStyle w:val="TableParagraph"/>
              <w:spacing w:before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6" w:type="dxa"/>
            <w:gridSpan w:val="2"/>
            <w:vMerge w:val="restart"/>
          </w:tcPr>
          <w:p w14:paraId="37E0E564" w14:textId="77777777" w:rsidR="008760BA" w:rsidRDefault="00C83C70" w:rsidP="0073286D">
            <w:pPr>
              <w:pStyle w:val="TableParagraph"/>
              <w:spacing w:before="103"/>
              <w:ind w:left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319" w:type="dxa"/>
            <w:gridSpan w:val="3"/>
            <w:vMerge w:val="restart"/>
          </w:tcPr>
          <w:p w14:paraId="49CD0375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</w:tcPr>
          <w:p w14:paraId="590A84A8" w14:textId="77777777" w:rsidR="008760BA" w:rsidRDefault="008760BA" w:rsidP="0073286D">
            <w:pPr>
              <w:pStyle w:val="TableParagraph"/>
              <w:spacing w:before="105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R</w:t>
            </w:r>
          </w:p>
        </w:tc>
      </w:tr>
      <w:tr w:rsidR="00011B77" w14:paraId="19B27D71" w14:textId="77777777" w:rsidTr="008D457D">
        <w:trPr>
          <w:gridAfter w:val="1"/>
          <w:wAfter w:w="56" w:type="dxa"/>
          <w:trHeight w:val="442"/>
        </w:trPr>
        <w:tc>
          <w:tcPr>
            <w:tcW w:w="2684" w:type="dxa"/>
          </w:tcPr>
          <w:p w14:paraId="46D44075" w14:textId="77777777" w:rsidR="008760BA" w:rsidRDefault="008760BA" w:rsidP="0073286D">
            <w:pPr>
              <w:pStyle w:val="TableParagraph"/>
              <w:spacing w:before="18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Luvas</w:t>
            </w:r>
            <w:r w:rsidR="008D457D"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de</w:t>
            </w:r>
            <w:r w:rsidR="008D457D"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Borracha</w:t>
            </w:r>
          </w:p>
        </w:tc>
        <w:tc>
          <w:tcPr>
            <w:tcW w:w="422" w:type="dxa"/>
          </w:tcPr>
          <w:p w14:paraId="57B9A8EF" w14:textId="77777777" w:rsidR="008760BA" w:rsidRDefault="008760BA" w:rsidP="0073286D">
            <w:pPr>
              <w:pStyle w:val="TableParagraph"/>
              <w:spacing w:before="46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</w:tcPr>
          <w:p w14:paraId="0892D043" w14:textId="77777777" w:rsidR="008760BA" w:rsidRDefault="008760BA" w:rsidP="0073286D">
            <w:pPr>
              <w:pStyle w:val="TableParagraph"/>
              <w:spacing w:before="46"/>
              <w:ind w:lef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40" w:type="dxa"/>
          </w:tcPr>
          <w:p w14:paraId="034C625A" w14:textId="77777777" w:rsidR="008760BA" w:rsidRDefault="00AF1EB2" w:rsidP="0073286D">
            <w:pPr>
              <w:pStyle w:val="TableParagraph"/>
              <w:spacing w:before="46"/>
              <w:ind w:left="1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</w:tcPr>
          <w:p w14:paraId="2465B92A" w14:textId="77777777" w:rsidR="008760BA" w:rsidRDefault="00AF1EB2" w:rsidP="0073286D">
            <w:pPr>
              <w:pStyle w:val="TableParagraph"/>
              <w:spacing w:before="46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</w:tcPr>
          <w:p w14:paraId="6D7D4903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7A66F73D" w14:textId="77777777" w:rsidR="008760BA" w:rsidRDefault="00772A99" w:rsidP="0073286D">
            <w:pPr>
              <w:pStyle w:val="TableParagraph"/>
              <w:spacing w:before="48"/>
              <w:ind w:left="122" w:righ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R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5B27E8CD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251AF43D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61893FE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7F223DB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2F56655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2079CFAF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</w:tcBorders>
          </w:tcPr>
          <w:p w14:paraId="7C213EB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226F0F8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</w:tr>
      <w:tr w:rsidR="00011B77" w14:paraId="1A88DAF1" w14:textId="77777777" w:rsidTr="008D457D">
        <w:trPr>
          <w:gridAfter w:val="1"/>
          <w:wAfter w:w="56" w:type="dxa"/>
          <w:trHeight w:val="242"/>
        </w:trPr>
        <w:tc>
          <w:tcPr>
            <w:tcW w:w="2684" w:type="dxa"/>
          </w:tcPr>
          <w:p w14:paraId="6F8306A7" w14:textId="77777777" w:rsidR="008760BA" w:rsidRDefault="008760BA" w:rsidP="0073286D">
            <w:pPr>
              <w:pStyle w:val="TableParagraph"/>
              <w:spacing w:before="15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Luvas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de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borracha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nitrílica</w:t>
            </w:r>
          </w:p>
        </w:tc>
        <w:tc>
          <w:tcPr>
            <w:tcW w:w="422" w:type="dxa"/>
          </w:tcPr>
          <w:p w14:paraId="10A33420" w14:textId="77777777" w:rsidR="008760BA" w:rsidRDefault="00C83C70" w:rsidP="0073286D">
            <w:pPr>
              <w:pStyle w:val="TableParagraph"/>
              <w:spacing w:before="3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</w:tcPr>
          <w:p w14:paraId="6013620D" w14:textId="77777777" w:rsidR="008760BA" w:rsidRDefault="00C83C70" w:rsidP="0073286D">
            <w:pPr>
              <w:pStyle w:val="TableParagraph"/>
              <w:spacing w:before="31"/>
              <w:ind w:left="41"/>
              <w:jc w:val="center"/>
              <w:rPr>
                <w:rFonts w:ascii="Arial"/>
                <w:b/>
                <w:sz w:val="16"/>
              </w:rPr>
            </w:pPr>
            <w:r w:rsidRPr="00AF1EB2">
              <w:rPr>
                <w:rFonts w:ascii="Arial"/>
                <w:b/>
                <w:color w:val="FF0000"/>
                <w:sz w:val="16"/>
              </w:rPr>
              <w:t>M</w:t>
            </w:r>
          </w:p>
        </w:tc>
        <w:tc>
          <w:tcPr>
            <w:tcW w:w="440" w:type="dxa"/>
          </w:tcPr>
          <w:p w14:paraId="62A56FED" w14:textId="77777777" w:rsidR="008760BA" w:rsidRDefault="00C83C70" w:rsidP="0073286D">
            <w:pPr>
              <w:pStyle w:val="TableParagraph"/>
              <w:spacing w:before="31"/>
              <w:ind w:left="1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</w:tcPr>
          <w:p w14:paraId="7FC3C3D1" w14:textId="77777777" w:rsidR="008760BA" w:rsidRDefault="00C83C70" w:rsidP="0073286D">
            <w:pPr>
              <w:pStyle w:val="TableParagraph"/>
              <w:spacing w:before="31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</w:tcPr>
          <w:p w14:paraId="143C1846" w14:textId="77777777" w:rsidR="008760BA" w:rsidRDefault="008760BA" w:rsidP="0073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607BE5E8" w14:textId="77777777" w:rsidR="008760BA" w:rsidRDefault="00772A99" w:rsidP="0073286D">
            <w:pPr>
              <w:pStyle w:val="TableParagraph"/>
              <w:spacing w:before="33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0C2FE321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 w:val="restart"/>
          </w:tcPr>
          <w:p w14:paraId="24292768" w14:textId="77777777" w:rsidR="008760BA" w:rsidRDefault="008760BA" w:rsidP="0073286D">
            <w:pPr>
              <w:pStyle w:val="TableParagraph"/>
              <w:spacing w:line="182" w:lineRule="exact"/>
              <w:ind w:left="67" w:right="9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Óculos panorâmico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fechamento total</w:t>
            </w:r>
          </w:p>
        </w:tc>
        <w:tc>
          <w:tcPr>
            <w:tcW w:w="425" w:type="dxa"/>
            <w:vMerge w:val="restart"/>
          </w:tcPr>
          <w:p w14:paraId="59D98005" w14:textId="77777777" w:rsidR="008760BA" w:rsidRDefault="00772A99" w:rsidP="0073286D">
            <w:pPr>
              <w:pStyle w:val="TableParagraph"/>
              <w:spacing w:before="89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5" w:type="dxa"/>
            <w:vMerge w:val="restart"/>
          </w:tcPr>
          <w:p w14:paraId="08112559" w14:textId="77777777" w:rsidR="008760BA" w:rsidRDefault="00772A99" w:rsidP="00772A99">
            <w:pPr>
              <w:pStyle w:val="TableParagraph"/>
              <w:spacing w:before="89"/>
              <w:ind w:lef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9" w:type="dxa"/>
            <w:vMerge w:val="restart"/>
          </w:tcPr>
          <w:p w14:paraId="14D27F88" w14:textId="77777777" w:rsidR="008760BA" w:rsidRDefault="00772A99" w:rsidP="0073286D">
            <w:pPr>
              <w:pStyle w:val="TableParagraph"/>
              <w:spacing w:before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566" w:type="dxa"/>
            <w:gridSpan w:val="2"/>
            <w:vMerge w:val="restart"/>
          </w:tcPr>
          <w:p w14:paraId="6A7340B9" w14:textId="77777777" w:rsidR="008760BA" w:rsidRDefault="00772A99" w:rsidP="0073286D">
            <w:pPr>
              <w:pStyle w:val="TableParagraph"/>
              <w:spacing w:before="89"/>
              <w:ind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319" w:type="dxa"/>
            <w:gridSpan w:val="3"/>
            <w:vMerge w:val="restart"/>
          </w:tcPr>
          <w:p w14:paraId="6286DB83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</w:tcPr>
          <w:p w14:paraId="6AA0166A" w14:textId="77777777" w:rsidR="008760BA" w:rsidRDefault="00772A99" w:rsidP="0073286D">
            <w:pPr>
              <w:pStyle w:val="TableParagraph"/>
              <w:spacing w:before="91"/>
              <w:ind w:lef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</w:tr>
      <w:tr w:rsidR="00011B77" w14:paraId="28A45761" w14:textId="77777777" w:rsidTr="008D457D">
        <w:trPr>
          <w:gridAfter w:val="1"/>
          <w:wAfter w:w="56" w:type="dxa"/>
          <w:trHeight w:val="207"/>
        </w:trPr>
        <w:tc>
          <w:tcPr>
            <w:tcW w:w="2684" w:type="dxa"/>
            <w:vMerge w:val="restart"/>
          </w:tcPr>
          <w:p w14:paraId="0F4421C0" w14:textId="77777777" w:rsidR="008760BA" w:rsidRDefault="008760BA" w:rsidP="0073286D">
            <w:pPr>
              <w:pStyle w:val="TableParagraph"/>
              <w:spacing w:before="18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Macacão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de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PVC</w:t>
            </w:r>
          </w:p>
        </w:tc>
        <w:tc>
          <w:tcPr>
            <w:tcW w:w="422" w:type="dxa"/>
            <w:vMerge w:val="restart"/>
          </w:tcPr>
          <w:p w14:paraId="43CF8031" w14:textId="77777777" w:rsidR="008760BA" w:rsidRDefault="008760BA" w:rsidP="0073286D">
            <w:pPr>
              <w:pStyle w:val="TableParagraph"/>
              <w:spacing w:before="40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4" w:type="dxa"/>
            <w:vMerge w:val="restart"/>
          </w:tcPr>
          <w:p w14:paraId="0A75AF8C" w14:textId="77777777" w:rsidR="008760BA" w:rsidRDefault="008760BA" w:rsidP="00AF1EB2">
            <w:pPr>
              <w:pStyle w:val="TableParagraph"/>
              <w:spacing w:before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40" w:type="dxa"/>
            <w:vMerge w:val="restart"/>
          </w:tcPr>
          <w:p w14:paraId="5FDC35DF" w14:textId="77777777" w:rsidR="008760BA" w:rsidRDefault="00AF1EB2" w:rsidP="0073286D">
            <w:pPr>
              <w:pStyle w:val="TableParagraph"/>
              <w:spacing w:before="4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567" w:type="dxa"/>
            <w:vMerge w:val="restart"/>
          </w:tcPr>
          <w:p w14:paraId="1E0B85B4" w14:textId="77777777" w:rsidR="008760BA" w:rsidRDefault="00AF1EB2" w:rsidP="0073286D">
            <w:pPr>
              <w:pStyle w:val="TableParagraph"/>
              <w:spacing w:before="40"/>
              <w:ind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M</w:t>
            </w:r>
          </w:p>
        </w:tc>
        <w:tc>
          <w:tcPr>
            <w:tcW w:w="425" w:type="dxa"/>
            <w:vMerge w:val="restart"/>
          </w:tcPr>
          <w:p w14:paraId="3B150E20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 w:val="restart"/>
          </w:tcPr>
          <w:p w14:paraId="31CBC342" w14:textId="77777777" w:rsidR="008760BA" w:rsidRDefault="008760BA" w:rsidP="0073286D">
            <w:pPr>
              <w:pStyle w:val="TableParagraph"/>
              <w:spacing w:before="43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N/A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710E8873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55959CEF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7B27216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3CF9A19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0E577E56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4D96672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</w:tcBorders>
          </w:tcPr>
          <w:p w14:paraId="1DFF5E8B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8DAB025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</w:tr>
      <w:tr w:rsidR="00011B77" w14:paraId="31076EB3" w14:textId="77777777" w:rsidTr="008D457D">
        <w:trPr>
          <w:gridAfter w:val="1"/>
          <w:wAfter w:w="56" w:type="dxa"/>
          <w:trHeight w:val="118"/>
        </w:trPr>
        <w:tc>
          <w:tcPr>
            <w:tcW w:w="2684" w:type="dxa"/>
            <w:vMerge/>
            <w:tcBorders>
              <w:top w:val="nil"/>
            </w:tcBorders>
          </w:tcPr>
          <w:p w14:paraId="43B8F935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2A3D3F58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0AB3EBB0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336574D0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3F1A0A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DD6E09A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47734E29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2D8A490C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 w:val="restart"/>
          </w:tcPr>
          <w:p w14:paraId="2D211625" w14:textId="77777777" w:rsidR="008760BA" w:rsidRDefault="008760BA" w:rsidP="0073286D">
            <w:pPr>
              <w:pStyle w:val="TableParagraph"/>
              <w:spacing w:before="78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Proteção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respiratória</w:t>
            </w:r>
          </w:p>
        </w:tc>
        <w:tc>
          <w:tcPr>
            <w:tcW w:w="425" w:type="dxa"/>
            <w:vMerge w:val="restart"/>
          </w:tcPr>
          <w:p w14:paraId="695B598A" w14:textId="77777777" w:rsidR="008760BA" w:rsidRDefault="00772A99" w:rsidP="0073286D">
            <w:pPr>
              <w:pStyle w:val="TableParagraph"/>
              <w:spacing w:before="113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5" w:type="dxa"/>
            <w:vMerge w:val="restart"/>
          </w:tcPr>
          <w:p w14:paraId="7086E3A3" w14:textId="77777777" w:rsidR="008760BA" w:rsidRDefault="00772A99" w:rsidP="0073286D">
            <w:pPr>
              <w:pStyle w:val="TableParagraph"/>
              <w:spacing w:before="113"/>
              <w:ind w:lef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9" w:type="dxa"/>
            <w:vMerge w:val="restart"/>
          </w:tcPr>
          <w:p w14:paraId="01D7E29F" w14:textId="77777777" w:rsidR="008760BA" w:rsidRDefault="00772A99" w:rsidP="0073286D">
            <w:pPr>
              <w:pStyle w:val="TableParagraph"/>
              <w:spacing w:before="1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566" w:type="dxa"/>
            <w:gridSpan w:val="2"/>
            <w:vMerge w:val="restart"/>
          </w:tcPr>
          <w:p w14:paraId="521DB1B9" w14:textId="77777777" w:rsidR="008760BA" w:rsidRDefault="00772A99" w:rsidP="0073286D">
            <w:pPr>
              <w:pStyle w:val="TableParagraph"/>
              <w:spacing w:before="113"/>
              <w:ind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319" w:type="dxa"/>
            <w:gridSpan w:val="3"/>
            <w:vMerge w:val="restart"/>
          </w:tcPr>
          <w:p w14:paraId="5837D662" w14:textId="77777777" w:rsidR="008760BA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</w:tcPr>
          <w:p w14:paraId="712845B7" w14:textId="77777777" w:rsidR="008760BA" w:rsidRDefault="00772A99" w:rsidP="0073286D">
            <w:pPr>
              <w:pStyle w:val="TableParagraph"/>
              <w:spacing w:before="115"/>
              <w:ind w:lef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</w:tr>
      <w:tr w:rsidR="00011B77" w14:paraId="65C9B4DC" w14:textId="77777777" w:rsidTr="008D457D">
        <w:trPr>
          <w:gridAfter w:val="1"/>
          <w:wAfter w:w="56" w:type="dxa"/>
          <w:trHeight w:val="225"/>
        </w:trPr>
        <w:tc>
          <w:tcPr>
            <w:tcW w:w="2684" w:type="dxa"/>
          </w:tcPr>
          <w:p w14:paraId="052E8E31" w14:textId="77777777" w:rsidR="008760BA" w:rsidRDefault="008760BA" w:rsidP="0073286D">
            <w:pPr>
              <w:pStyle w:val="TableParagraph"/>
              <w:spacing w:before="11" w:line="194" w:lineRule="exact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Macacão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químico (TYVECK)</w:t>
            </w:r>
          </w:p>
        </w:tc>
        <w:tc>
          <w:tcPr>
            <w:tcW w:w="422" w:type="dxa"/>
          </w:tcPr>
          <w:p w14:paraId="66119403" w14:textId="77777777" w:rsidR="008760BA" w:rsidRPr="00772A99" w:rsidRDefault="00772A99" w:rsidP="0073286D">
            <w:pPr>
              <w:pStyle w:val="TableParagraph"/>
              <w:spacing w:before="39" w:line="166" w:lineRule="exact"/>
              <w:ind w:right="89"/>
              <w:jc w:val="right"/>
              <w:rPr>
                <w:rFonts w:ascii="Arial"/>
                <w:b/>
                <w:sz w:val="16"/>
              </w:rPr>
            </w:pPr>
            <w:r w:rsidRPr="00772A99"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4" w:type="dxa"/>
          </w:tcPr>
          <w:p w14:paraId="4B68295B" w14:textId="77777777" w:rsidR="008760BA" w:rsidRDefault="00772A99" w:rsidP="0073286D">
            <w:pPr>
              <w:pStyle w:val="TableParagraph"/>
              <w:spacing w:before="39" w:line="166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40" w:type="dxa"/>
          </w:tcPr>
          <w:p w14:paraId="760761F8" w14:textId="77777777" w:rsidR="008760BA" w:rsidRDefault="00772A99" w:rsidP="00772A99">
            <w:pPr>
              <w:pStyle w:val="TableParagraph"/>
              <w:spacing w:before="39" w:line="166" w:lineRule="exact"/>
              <w:ind w:left="1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567" w:type="dxa"/>
          </w:tcPr>
          <w:p w14:paraId="1446661A" w14:textId="77777777" w:rsidR="008760BA" w:rsidRDefault="00772A99" w:rsidP="0073286D">
            <w:pPr>
              <w:pStyle w:val="TableParagraph"/>
              <w:spacing w:before="39" w:line="166" w:lineRule="exact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O</w:t>
            </w:r>
          </w:p>
        </w:tc>
        <w:tc>
          <w:tcPr>
            <w:tcW w:w="425" w:type="dxa"/>
          </w:tcPr>
          <w:p w14:paraId="6BC7A26C" w14:textId="77777777" w:rsidR="008760BA" w:rsidRDefault="008760BA" w:rsidP="0073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64AF052A" w14:textId="77777777" w:rsidR="008760BA" w:rsidRDefault="00772A99" w:rsidP="0073286D">
            <w:pPr>
              <w:pStyle w:val="TableParagraph"/>
              <w:spacing w:before="41" w:line="164" w:lineRule="exact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ED1C24"/>
                <w:sz w:val="16"/>
              </w:rPr>
              <w:t>R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296606E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4A22D1C9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4D6E303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2CFBF8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66F2BAC3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08F3B132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</w:tcBorders>
          </w:tcPr>
          <w:p w14:paraId="07E1834A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176633B" w14:textId="77777777" w:rsidR="008760BA" w:rsidRDefault="008760BA" w:rsidP="0073286D">
            <w:pPr>
              <w:rPr>
                <w:sz w:val="2"/>
                <w:szCs w:val="2"/>
              </w:rPr>
            </w:pPr>
          </w:p>
        </w:tc>
      </w:tr>
      <w:tr w:rsidR="008760BA" w14:paraId="70A140EC" w14:textId="77777777" w:rsidTr="008760BA">
        <w:trPr>
          <w:gridAfter w:val="1"/>
          <w:wAfter w:w="56" w:type="dxa"/>
          <w:trHeight w:val="501"/>
        </w:trPr>
        <w:tc>
          <w:tcPr>
            <w:tcW w:w="11341" w:type="dxa"/>
            <w:gridSpan w:val="18"/>
          </w:tcPr>
          <w:p w14:paraId="062C4174" w14:textId="77777777" w:rsidR="008760BA" w:rsidRDefault="008760BA" w:rsidP="0073286D">
            <w:pPr>
              <w:pStyle w:val="TableParagraph"/>
              <w:spacing w:before="30"/>
              <w:ind w:lef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M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(EPI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mandatório);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R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(EPI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requerido);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O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(</w:t>
            </w:r>
            <w:r w:rsidR="00B9711E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EPI</w:t>
            </w:r>
            <w:r w:rsidR="008D457D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opcional)</w:t>
            </w:r>
          </w:p>
          <w:p w14:paraId="6AD7B756" w14:textId="77777777" w:rsidR="008760BA" w:rsidRDefault="008760BA" w:rsidP="0073286D">
            <w:pPr>
              <w:pStyle w:val="TableParagraph"/>
              <w:spacing w:before="5"/>
              <w:ind w:left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Proteção</w:t>
            </w:r>
            <w:r w:rsidR="008D457D"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auricular para toda atividade com risco</w:t>
            </w:r>
            <w:r w:rsidR="008D457D">
              <w:rPr>
                <w:rFonts w:ascii="Arial" w:hAnsi="Arial"/>
                <w:b/>
                <w:color w:val="231F20"/>
                <w:sz w:val="20"/>
              </w:rPr>
              <w:t xml:space="preserve"> de exposição aos ruídos</w:t>
            </w:r>
            <w:r>
              <w:rPr>
                <w:rFonts w:ascii="Arial" w:hAnsi="Arial"/>
                <w:b/>
                <w:color w:val="231F20"/>
                <w:sz w:val="20"/>
              </w:rPr>
              <w:t>.</w:t>
            </w:r>
          </w:p>
        </w:tc>
      </w:tr>
      <w:tr w:rsidR="008760BA" w14:paraId="765C6A58" w14:textId="77777777" w:rsidTr="00D22FDC">
        <w:trPr>
          <w:gridAfter w:val="1"/>
          <w:wAfter w:w="56" w:type="dxa"/>
          <w:trHeight w:val="318"/>
        </w:trPr>
        <w:tc>
          <w:tcPr>
            <w:tcW w:w="10065" w:type="dxa"/>
            <w:gridSpan w:val="13"/>
            <w:shd w:val="clear" w:color="auto" w:fill="BCBEC0"/>
          </w:tcPr>
          <w:p w14:paraId="7544801D" w14:textId="77777777" w:rsidR="008760BA" w:rsidRPr="00BC2905" w:rsidRDefault="008760BA" w:rsidP="0073286D">
            <w:pPr>
              <w:pStyle w:val="TableParagraph"/>
              <w:spacing w:before="46" w:line="252" w:lineRule="exact"/>
              <w:ind w:left="39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C2905">
              <w:rPr>
                <w:rFonts w:ascii="Arial" w:hAnsi="Arial"/>
                <w:b/>
                <w:color w:val="231F20"/>
                <w:sz w:val="16"/>
                <w:szCs w:val="16"/>
              </w:rPr>
              <w:t>PREPARAÇÃO</w:t>
            </w:r>
            <w:r w:rsidR="008A6C42"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 </w:t>
            </w:r>
            <w:r w:rsidRPr="00BC2905">
              <w:rPr>
                <w:rFonts w:ascii="Arial" w:hAnsi="Arial"/>
                <w:b/>
                <w:color w:val="231F20"/>
                <w:sz w:val="16"/>
                <w:szCs w:val="16"/>
              </w:rPr>
              <w:t>DO</w:t>
            </w:r>
            <w:r w:rsidR="008A6C42">
              <w:rPr>
                <w:rFonts w:ascii="Arial" w:hAnsi="Arial"/>
                <w:b/>
                <w:color w:val="231F20"/>
                <w:sz w:val="16"/>
                <w:szCs w:val="16"/>
              </w:rPr>
              <w:t xml:space="preserve"> </w:t>
            </w:r>
            <w:r w:rsidRPr="00BC2905">
              <w:rPr>
                <w:rFonts w:ascii="Arial" w:hAnsi="Arial"/>
                <w:b/>
                <w:color w:val="231F20"/>
                <w:sz w:val="16"/>
                <w:szCs w:val="16"/>
              </w:rPr>
              <w:t>HIDROJATEAMENTO</w:t>
            </w:r>
          </w:p>
        </w:tc>
        <w:tc>
          <w:tcPr>
            <w:tcW w:w="567" w:type="dxa"/>
            <w:gridSpan w:val="3"/>
            <w:shd w:val="clear" w:color="auto" w:fill="BCBEC0"/>
          </w:tcPr>
          <w:p w14:paraId="5FF3C568" w14:textId="77777777" w:rsidR="008760BA" w:rsidRPr="00BC2905" w:rsidRDefault="008760BA" w:rsidP="0073286D">
            <w:pPr>
              <w:pStyle w:val="TableParagraph"/>
              <w:spacing w:before="83"/>
              <w:ind w:left="43"/>
              <w:jc w:val="center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SIM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BCBEC0"/>
          </w:tcPr>
          <w:p w14:paraId="25E8FDC6" w14:textId="77777777" w:rsidR="008760BA" w:rsidRPr="00BC2905" w:rsidRDefault="008760BA" w:rsidP="0073286D">
            <w:pPr>
              <w:pStyle w:val="TableParagraph"/>
              <w:spacing w:before="83"/>
              <w:ind w:left="34"/>
              <w:jc w:val="center"/>
              <w:rPr>
                <w:rFonts w:ascii="Arial"/>
                <w:b/>
                <w:sz w:val="16"/>
                <w:szCs w:val="16"/>
              </w:rPr>
            </w:pPr>
            <w:r w:rsidRPr="00BC2905">
              <w:rPr>
                <w:rFonts w:ascii="Arial"/>
                <w:b/>
                <w:color w:val="231F20"/>
                <w:sz w:val="16"/>
                <w:szCs w:val="16"/>
              </w:rPr>
              <w:t>N/A</w:t>
            </w:r>
          </w:p>
        </w:tc>
      </w:tr>
      <w:tr w:rsidR="008760BA" w14:paraId="0CB0C7A7" w14:textId="77777777" w:rsidTr="00D22FDC">
        <w:trPr>
          <w:gridAfter w:val="1"/>
          <w:wAfter w:w="56" w:type="dxa"/>
          <w:trHeight w:val="388"/>
        </w:trPr>
        <w:tc>
          <w:tcPr>
            <w:tcW w:w="10065" w:type="dxa"/>
            <w:gridSpan w:val="13"/>
          </w:tcPr>
          <w:p w14:paraId="5268B4DE" w14:textId="77777777" w:rsidR="008760BA" w:rsidRPr="00D31560" w:rsidRDefault="008760BA" w:rsidP="0073286D">
            <w:pPr>
              <w:pStyle w:val="TableParagraph"/>
              <w:spacing w:before="51" w:line="204" w:lineRule="exact"/>
              <w:ind w:left="323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1560"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5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.EPIs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adequados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estão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sendo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usados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para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proteção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contra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gases,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água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lavagem,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respingos,retornos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provenientes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do</w:t>
            </w:r>
            <w:r w:rsidR="00CD295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>hidrojateamento?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15EF8F14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B15B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16CE5046" w14:textId="77777777" w:rsidTr="00D22FDC">
        <w:trPr>
          <w:gridAfter w:val="1"/>
          <w:wAfter w:w="56" w:type="dxa"/>
          <w:trHeight w:val="306"/>
        </w:trPr>
        <w:tc>
          <w:tcPr>
            <w:tcW w:w="10065" w:type="dxa"/>
            <w:gridSpan w:val="13"/>
          </w:tcPr>
          <w:p w14:paraId="74E8121A" w14:textId="77777777" w:rsidR="008760BA" w:rsidRPr="00D31560" w:rsidRDefault="00CD2952" w:rsidP="0073286D">
            <w:pPr>
              <w:pStyle w:val="TableParagraph"/>
              <w:spacing w:before="59" w:line="235" w:lineRule="auto"/>
              <w:ind w:left="323" w:hanging="264"/>
              <w:rPr>
                <w:rFonts w:ascii="Arial" w:hAnsi="Arial" w:cs="Arial"/>
                <w:b/>
                <w:sz w:val="18"/>
                <w:szCs w:val="18"/>
              </w:rPr>
            </w:pP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6.Todos os executantes receberam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treinamento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orientação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para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operar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com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hidrojateamento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por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alta</w:t>
            </w:r>
            <w:r w:rsidR="00772A99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8760BA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pressão?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60B77BE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7717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2B45A14D" w14:textId="77777777" w:rsidTr="00D22FDC">
        <w:trPr>
          <w:gridAfter w:val="1"/>
          <w:wAfter w:w="56" w:type="dxa"/>
          <w:trHeight w:val="253"/>
        </w:trPr>
        <w:tc>
          <w:tcPr>
            <w:tcW w:w="10065" w:type="dxa"/>
            <w:gridSpan w:val="13"/>
          </w:tcPr>
          <w:p w14:paraId="03EA59A3" w14:textId="77777777" w:rsidR="008760BA" w:rsidRPr="00D31560" w:rsidRDefault="008760BA" w:rsidP="0073286D">
            <w:pPr>
              <w:pStyle w:val="TableParagraph"/>
              <w:spacing w:before="10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7.</w:t>
            </w:r>
            <w:r w:rsidR="008A6C4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Emitido</w:t>
            </w:r>
            <w:r w:rsidR="008A6C4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</w:t>
            </w:r>
            <w:r w:rsidR="008A6C4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permissão</w:t>
            </w:r>
            <w:r w:rsidR="008A6C4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 xml:space="preserve"> trabalho</w:t>
            </w:r>
            <w:r w:rsidR="008A6C42"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>/</w:t>
            </w:r>
            <w:r w:rsidR="008A6C42"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>análise preliminar de risco</w:t>
            </w:r>
            <w:r w:rsidR="008A6C42" w:rsidRPr="00D31560">
              <w:rPr>
                <w:rFonts w:ascii="Arial" w:hAnsi="Arial" w:cs="Arial"/>
                <w:b/>
                <w:color w:val="231F20"/>
                <w:spacing w:val="8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(PT/APR)</w:t>
            </w:r>
            <w:r w:rsidR="008A6C42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para esta atividade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?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507D76C7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718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24A5A475" w14:textId="77777777" w:rsidTr="00D22FDC">
        <w:trPr>
          <w:gridAfter w:val="1"/>
          <w:wAfter w:w="56" w:type="dxa"/>
          <w:trHeight w:val="232"/>
        </w:trPr>
        <w:tc>
          <w:tcPr>
            <w:tcW w:w="10065" w:type="dxa"/>
            <w:gridSpan w:val="13"/>
          </w:tcPr>
          <w:p w14:paraId="2949CAEF" w14:textId="77777777" w:rsidR="008760BA" w:rsidRPr="00D31560" w:rsidRDefault="008760BA" w:rsidP="0073286D">
            <w:pPr>
              <w:pStyle w:val="TableParagraph"/>
              <w:spacing w:before="35" w:line="235" w:lineRule="auto"/>
              <w:ind w:left="323" w:right="27" w:hanging="264"/>
              <w:rPr>
                <w:rFonts w:ascii="Arial" w:hAnsi="Arial" w:cs="Arial"/>
                <w:b/>
                <w:sz w:val="18"/>
                <w:szCs w:val="18"/>
              </w:rPr>
            </w:pP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8.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="00772A99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pistola de hidrojato 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está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conectada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uma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válvula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descarga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ou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gatilho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alívio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automático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c/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parada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do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equipamento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ou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válvula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="001369E8"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D31560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by-pass?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0EFB0300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D81D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237E9C63" w14:textId="77777777" w:rsidTr="00D22FDC">
        <w:trPr>
          <w:gridAfter w:val="1"/>
          <w:wAfter w:w="56" w:type="dxa"/>
          <w:trHeight w:val="253"/>
        </w:trPr>
        <w:tc>
          <w:tcPr>
            <w:tcW w:w="10065" w:type="dxa"/>
            <w:gridSpan w:val="13"/>
          </w:tcPr>
          <w:p w14:paraId="01A2E0C5" w14:textId="77777777" w:rsidR="008760BA" w:rsidRPr="004E1449" w:rsidRDefault="001369E8" w:rsidP="0073286D">
            <w:pPr>
              <w:pStyle w:val="TableParagraph"/>
              <w:spacing w:before="20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1369E8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9. Evitar posturas inadequadas ou incômodas por longos períodos</w:t>
            </w:r>
            <w:r w:rsidR="00772A9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( até 1 hora)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609584E3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CF75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0ED1B83B" w14:textId="77777777" w:rsidTr="00D22FDC">
        <w:trPr>
          <w:gridAfter w:val="1"/>
          <w:wAfter w:w="56" w:type="dxa"/>
          <w:trHeight w:val="286"/>
        </w:trPr>
        <w:tc>
          <w:tcPr>
            <w:tcW w:w="10065" w:type="dxa"/>
            <w:gridSpan w:val="13"/>
          </w:tcPr>
          <w:p w14:paraId="4B42567C" w14:textId="77777777" w:rsidR="008760BA" w:rsidRPr="004E1449" w:rsidRDefault="008760BA" w:rsidP="0073286D">
            <w:pPr>
              <w:pStyle w:val="TableParagraph"/>
              <w:spacing w:before="42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10.</w:t>
            </w:r>
            <w:r w:rsidRPr="004E1449">
              <w:rPr>
                <w:rFonts w:ascii="Arial" w:hAnsi="Arial" w:cs="Arial"/>
                <w:b/>
                <w:color w:val="231F20"/>
                <w:spacing w:val="22"/>
                <w:w w:val="80"/>
                <w:sz w:val="18"/>
                <w:szCs w:val="18"/>
              </w:rPr>
              <w:t xml:space="preserve"> Está sendo </w:t>
            </w:r>
            <w:r w:rsidR="00046F1A">
              <w:rPr>
                <w:rFonts w:ascii="Arial" w:hAnsi="Arial" w:cs="Arial"/>
                <w:b/>
                <w:color w:val="231F20"/>
                <w:spacing w:val="22"/>
                <w:w w:val="80"/>
                <w:sz w:val="18"/>
                <w:szCs w:val="18"/>
              </w:rPr>
              <w:t>utilizado iluminação própria na</w:t>
            </w:r>
            <w:r w:rsidR="00F45BAE">
              <w:rPr>
                <w:rFonts w:ascii="Arial" w:hAnsi="Arial" w:cs="Arial"/>
                <w:b/>
                <w:color w:val="231F20"/>
                <w:spacing w:val="22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spacing w:val="22"/>
                <w:w w:val="80"/>
                <w:sz w:val="18"/>
                <w:szCs w:val="18"/>
              </w:rPr>
              <w:t xml:space="preserve">pistola de hidrojato tipo celibri em 12 v ?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AFCA8B1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5961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145D51C4" w14:textId="77777777" w:rsidTr="00D22FDC">
        <w:trPr>
          <w:gridAfter w:val="1"/>
          <w:wAfter w:w="56" w:type="dxa"/>
          <w:trHeight w:val="230"/>
        </w:trPr>
        <w:tc>
          <w:tcPr>
            <w:tcW w:w="10065" w:type="dxa"/>
            <w:gridSpan w:val="13"/>
          </w:tcPr>
          <w:p w14:paraId="1E9568AE" w14:textId="77777777" w:rsidR="008760BA" w:rsidRPr="004E1449" w:rsidRDefault="008760BA" w:rsidP="008A6C42">
            <w:pPr>
              <w:pStyle w:val="TableParagraph"/>
              <w:spacing w:line="204" w:lineRule="exact"/>
              <w:ind w:left="323" w:hanging="264"/>
              <w:rPr>
                <w:rFonts w:ascii="Arial" w:hAnsi="Arial" w:cs="Arial"/>
                <w:b/>
                <w:sz w:val="18"/>
                <w:szCs w:val="18"/>
              </w:rPr>
            </w:pP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11.</w:t>
            </w:r>
            <w:r w:rsidR="00B9711E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Em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casos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de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hidrojateamento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m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espaço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confinado,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é mandatória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a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pistola</w:t>
            </w:r>
            <w:r w:rsidR="008A6C42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de hidrojato </w:t>
            </w:r>
            <w:r w:rsidRPr="004E1449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>possuir</w:t>
            </w:r>
            <w:r w:rsidR="008A6C42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>gatilho</w:t>
            </w:r>
            <w:r w:rsidR="008A6C42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 xml:space="preserve"> </w:t>
            </w:r>
            <w:r w:rsidRPr="004E1449">
              <w:rPr>
                <w:rFonts w:ascii="Arial" w:hAnsi="Arial" w:cs="Arial"/>
                <w:b/>
                <w:color w:val="231F20"/>
                <w:w w:val="90"/>
                <w:sz w:val="18"/>
                <w:szCs w:val="18"/>
              </w:rPr>
              <w:t>duplo.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DDAC5B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466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0BA" w14:paraId="4EEE3499" w14:textId="77777777" w:rsidTr="00D22FDC">
        <w:trPr>
          <w:gridAfter w:val="1"/>
          <w:wAfter w:w="56" w:type="dxa"/>
          <w:trHeight w:val="557"/>
        </w:trPr>
        <w:tc>
          <w:tcPr>
            <w:tcW w:w="10065" w:type="dxa"/>
            <w:gridSpan w:val="13"/>
          </w:tcPr>
          <w:p w14:paraId="5B169555" w14:textId="77777777" w:rsidR="008760BA" w:rsidRPr="004E1449" w:rsidRDefault="008760BA" w:rsidP="0073286D">
            <w:pPr>
              <w:pStyle w:val="TableParagraph"/>
              <w:spacing w:before="51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4E144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12.</w:t>
            </w:r>
            <w:r w:rsidR="00B9711E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Equipamento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visualmente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inspecionado: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danos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físicos,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sem avarias</w:t>
            </w:r>
            <w:r w:rsidR="00772A9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,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malhas quebradas na mangueira de alta pressão ou em tipos não</w:t>
            </w:r>
            <w:r w:rsidR="00772A99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>,comuns de malhas, e todos os componentes foram avaliados quanto á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  <w:szCs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>pressão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>de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>trabalho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>conforme</w:t>
            </w:r>
            <w:r w:rsidR="008A6C42"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 xml:space="preserve"> </w:t>
            </w:r>
            <w:r w:rsidRPr="007937A7">
              <w:rPr>
                <w:rFonts w:ascii="Arial" w:hAnsi="Arial" w:cs="Arial"/>
                <w:b/>
                <w:color w:val="231F20"/>
                <w:w w:val="80"/>
                <w:sz w:val="18"/>
              </w:rPr>
              <w:t>especificação?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6BC283" w14:textId="77777777" w:rsidR="008760BA" w:rsidRPr="00D90583" w:rsidRDefault="008760BA" w:rsidP="0073286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CCE5" w14:textId="77777777" w:rsidR="008760BA" w:rsidRPr="00731205" w:rsidRDefault="008760BA" w:rsidP="00732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64AF65" w14:textId="77777777" w:rsidR="00DC7CC6" w:rsidRDefault="00C164C7" w:rsidP="00DC7CC6">
      <w:pPr>
        <w:ind w:left="-1418" w:right="-1561"/>
      </w:pPr>
      <w:r>
        <w:rPr>
          <w:rFonts w:ascii="Times New Roman"/>
          <w:noProof/>
          <w:spacing w:val="32"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6F3913F6" wp14:editId="7BBFB595">
                <wp:extent cx="7226300" cy="1600200"/>
                <wp:effectExtent l="0" t="4445" r="4445" b="0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1310" w:type="dxa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5"/>
                              <w:gridCol w:w="567"/>
                              <w:gridCol w:w="708"/>
                            </w:tblGrid>
                            <w:tr w:rsidR="00F02B76" w14:paraId="11738D0D" w14:textId="77777777" w:rsidTr="00011B77">
                              <w:trPr>
                                <w:trHeight w:val="318"/>
                              </w:trPr>
                              <w:tc>
                                <w:tcPr>
                                  <w:tcW w:w="100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CBEC0"/>
                                </w:tcPr>
                                <w:p w14:paraId="379639F0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46" w:line="252" w:lineRule="exact"/>
                                    <w:ind w:left="21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47326289"/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PREPARAÇÃO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HIDROJATEAMENTO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CBEC0"/>
                                </w:tcPr>
                                <w:p w14:paraId="19396EF4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83"/>
                                    <w:ind w:left="42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CBEC0"/>
                                </w:tcPr>
                                <w:p w14:paraId="4B62340C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83"/>
                                    <w:ind w:left="3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F02B76" w14:paraId="00029F5C" w14:textId="77777777" w:rsidTr="00011B77">
                              <w:trPr>
                                <w:trHeight w:val="352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6D34A" w14:textId="77777777" w:rsidR="00F02B76" w:rsidRPr="004E1449" w:rsidRDefault="00F02B76" w:rsidP="00772A99">
                                  <w:pPr>
                                    <w:pStyle w:val="TableParagraph"/>
                                    <w:spacing w:before="58" w:line="235" w:lineRule="auto"/>
                                    <w:ind w:righ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13.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772A9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Foi r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evisado o sistema anti-retorno do compressor de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hidrojatos</w:t>
                                  </w:r>
                                  <w:r w:rsidR="00772A99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146DC3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C3AE4D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3CE89AF7" w14:textId="77777777" w:rsidTr="00011B77">
                              <w:trPr>
                                <w:trHeight w:val="480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848A9" w14:textId="77777777" w:rsidR="00F02B76" w:rsidRPr="004E1449" w:rsidRDefault="00F02B76">
                                  <w:pPr>
                                    <w:pStyle w:val="TableParagraph"/>
                                    <w:spacing w:before="46" w:line="235" w:lineRule="auto"/>
                                    <w:ind w:left="323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14.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 áre</w:t>
                                  </w:r>
                                  <w:r w:rsidR="00772A99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 está isolada com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cordões</w:t>
                                  </w:r>
                                  <w:r w:rsidR="00772A99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ou contenção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de isolamento e</w:t>
                                  </w:r>
                                  <w:r w:rsidR="00772A99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sinalização de segurança, com sinalização de “NÃO ENTRE” ou</w:t>
                                  </w:r>
                                  <w:r w:rsidR="00F45BA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“</w:t>
                                  </w:r>
                                  <w:r w:rsidR="00772A99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ATIVIDADE DE HIDROJATEAMENTO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”?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87D18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3F987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2E269E57" w14:textId="77777777" w:rsidTr="00011B77">
                              <w:trPr>
                                <w:trHeight w:val="350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8DD74A" w14:textId="77777777" w:rsidR="00F02B76" w:rsidRPr="004E1449" w:rsidRDefault="00F02B76">
                                  <w:pPr>
                                    <w:pStyle w:val="TableParagraph"/>
                                    <w:spacing w:before="45" w:line="235" w:lineRule="auto"/>
                                    <w:ind w:left="323" w:right="241" w:hanging="264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15.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Existe uma visão contínua ou outra forma de comunicação entre o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operador da bomba e o operador do hidrojato?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88F864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ADEB3E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70EED576" w14:textId="77777777" w:rsidTr="00011B77">
                              <w:trPr>
                                <w:trHeight w:val="269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9529E7" w14:textId="77777777" w:rsidR="00F02B76" w:rsidRPr="004E1449" w:rsidRDefault="00F02B76">
                                  <w:pPr>
                                    <w:pStyle w:val="TableParagraph"/>
                                    <w:spacing w:before="38" w:line="235" w:lineRule="auto"/>
                                    <w:ind w:left="323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16.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Todas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mangueiras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foram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checadas,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incluindo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incêndio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mais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próxima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combate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princípio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fogo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ou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nebulização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área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754288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863D6A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009ED4EB" w14:textId="77777777" w:rsidTr="00011B77">
                              <w:trPr>
                                <w:trHeight w:val="273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FF46D" w14:textId="77777777" w:rsidR="00F02B76" w:rsidRPr="004E1449" w:rsidRDefault="00F02B76" w:rsidP="00021043">
                                  <w:pPr>
                                    <w:pStyle w:val="TableParagraph"/>
                                    <w:spacing w:before="38" w:line="235" w:lineRule="auto"/>
                                    <w:ind w:left="323" w:right="125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17.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permissão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02104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de trabalho e Análise Preliminar de Risco (PT/APR) 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02104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 os operadores da bomba de hidrojateamento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foi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02104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emitida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D0A414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339318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53B018C8" w14:textId="77777777" w:rsidTr="00011B77">
                              <w:trPr>
                                <w:trHeight w:val="291"/>
                              </w:trPr>
                              <w:tc>
                                <w:tcPr>
                                  <w:tcW w:w="10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5ADCA3" w14:textId="77777777" w:rsidR="00F02B76" w:rsidRPr="004E1449" w:rsidRDefault="00F02B76" w:rsidP="00011B77">
                                  <w:pPr>
                                    <w:pStyle w:val="TableParagraph"/>
                                    <w:spacing w:before="4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18.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Há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necessidade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proteção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ambiental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por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meio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contenções?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CF4BEF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A0D24A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25B382F8" w14:textId="77777777" w:rsidR="00F02B76" w:rsidRDefault="00F02B76" w:rsidP="00011B7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913F6" id="Text Box 30" o:spid="_x0000_s1034" type="#_x0000_t202" style="width:569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11310" w:type="dxa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5"/>
                        <w:gridCol w:w="567"/>
                        <w:gridCol w:w="708"/>
                      </w:tblGrid>
                      <w:tr w:rsidR="00F02B76" w14:paraId="11738D0D" w14:textId="77777777" w:rsidTr="00011B77">
                        <w:trPr>
                          <w:trHeight w:val="318"/>
                        </w:trPr>
                        <w:tc>
                          <w:tcPr>
                            <w:tcW w:w="10035" w:type="dxa"/>
                            <w:tcBorders>
                              <w:bottom w:val="single" w:sz="4" w:space="0" w:color="auto"/>
                            </w:tcBorders>
                            <w:shd w:val="clear" w:color="auto" w:fill="BCBEC0"/>
                          </w:tcPr>
                          <w:p w14:paraId="379639F0" w14:textId="77777777" w:rsidR="00F02B76" w:rsidRPr="00BC2905" w:rsidRDefault="00F02B76" w:rsidP="0073286D">
                            <w:pPr>
                              <w:pStyle w:val="TableParagraph"/>
                              <w:spacing w:before="46" w:line="252" w:lineRule="exact"/>
                              <w:ind w:left="218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Hlk147326289"/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PREPARAÇÃO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HIDROJATEAMENTO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BCBEC0"/>
                          </w:tcPr>
                          <w:p w14:paraId="19396EF4" w14:textId="77777777" w:rsidR="00F02B76" w:rsidRPr="00BC2905" w:rsidRDefault="00F02B76" w:rsidP="0073286D">
                            <w:pPr>
                              <w:pStyle w:val="TableParagraph"/>
                              <w:spacing w:before="83"/>
                              <w:ind w:left="42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  <w:shd w:val="clear" w:color="auto" w:fill="BCBEC0"/>
                          </w:tcPr>
                          <w:p w14:paraId="4B62340C" w14:textId="77777777" w:rsidR="00F02B76" w:rsidRPr="00BC2905" w:rsidRDefault="00F02B76" w:rsidP="0073286D">
                            <w:pPr>
                              <w:pStyle w:val="TableParagraph"/>
                              <w:spacing w:before="83"/>
                              <w:ind w:left="33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F02B76" w14:paraId="00029F5C" w14:textId="77777777" w:rsidTr="00011B77">
                        <w:trPr>
                          <w:trHeight w:val="352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6D34A" w14:textId="77777777" w:rsidR="00F02B76" w:rsidRPr="004E1449" w:rsidRDefault="00F02B76" w:rsidP="00772A99">
                            <w:pPr>
                              <w:pStyle w:val="TableParagraph"/>
                              <w:spacing w:before="58" w:line="235" w:lineRule="auto"/>
                              <w:ind w:right="125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13.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772A9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Foi r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evisado o sistema anti-retorno do compressor de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hidrojatos</w:t>
                            </w:r>
                            <w:r w:rsidR="00772A99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146DC3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C3AE4D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3CE89AF7" w14:textId="77777777" w:rsidTr="00011B77">
                        <w:trPr>
                          <w:trHeight w:val="480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848A9" w14:textId="77777777" w:rsidR="00F02B76" w:rsidRPr="004E1449" w:rsidRDefault="00F02B76">
                            <w:pPr>
                              <w:pStyle w:val="TableParagraph"/>
                              <w:spacing w:before="46" w:line="235" w:lineRule="auto"/>
                              <w:ind w:left="323" w:hanging="2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14.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 áre</w:t>
                            </w:r>
                            <w:r w:rsidR="00772A99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 está isolada com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cordões</w:t>
                            </w:r>
                            <w:r w:rsidR="00772A99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ou contenção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de isolamento e</w:t>
                            </w:r>
                            <w:r w:rsidR="00772A99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sinalização de segurança, com sinalização de “NÃO ENTRE” ou</w:t>
                            </w:r>
                            <w:r w:rsidR="00F45BA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“</w:t>
                            </w:r>
                            <w:r w:rsidR="00772A99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ATIVIDADE DE HIDROJATEAMENTO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”?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87D18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E3F987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2E269E57" w14:textId="77777777" w:rsidTr="00011B77">
                        <w:trPr>
                          <w:trHeight w:val="350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8DD74A" w14:textId="77777777" w:rsidR="00F02B76" w:rsidRPr="004E1449" w:rsidRDefault="00F02B76">
                            <w:pPr>
                              <w:pStyle w:val="TableParagraph"/>
                              <w:spacing w:before="45" w:line="235" w:lineRule="auto"/>
                              <w:ind w:left="323" w:right="241" w:hanging="264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15.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Existe uma visão contínua ou outra forma de comunicação entre o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>operador da bomba e o operador do hidrojato?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88F864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ADEB3E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70EED576" w14:textId="77777777" w:rsidTr="00011B77">
                        <w:trPr>
                          <w:trHeight w:val="269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9529E7" w14:textId="77777777" w:rsidR="00F02B76" w:rsidRPr="004E1449" w:rsidRDefault="00F02B76">
                            <w:pPr>
                              <w:pStyle w:val="TableParagraph"/>
                              <w:spacing w:before="38" w:line="235" w:lineRule="auto"/>
                              <w:ind w:left="323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16.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Todas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as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mangueiras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foram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checadas,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incluindo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incêndio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mais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próxima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para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combate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princípio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fogo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nebulização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área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754288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863D6A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009ED4EB" w14:textId="77777777" w:rsidTr="00011B77">
                        <w:trPr>
                          <w:trHeight w:val="273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FF46D" w14:textId="77777777" w:rsidR="00F02B76" w:rsidRPr="004E1449" w:rsidRDefault="00F02B76" w:rsidP="00021043">
                            <w:pPr>
                              <w:pStyle w:val="TableParagraph"/>
                              <w:spacing w:before="38" w:line="235" w:lineRule="auto"/>
                              <w:ind w:left="323" w:right="125" w:hanging="2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17.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permissão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02104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de trabalho e Análise Preliminar de Risco (PT/APR) 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02104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para os operadores da bomba de hidrojateamento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foi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021043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emitida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D0A414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339318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53B018C8" w14:textId="77777777" w:rsidTr="00011B77">
                        <w:trPr>
                          <w:trHeight w:val="291"/>
                        </w:trPr>
                        <w:tc>
                          <w:tcPr>
                            <w:tcW w:w="10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5ADCA3" w14:textId="77777777" w:rsidR="00F02B76" w:rsidRPr="004E1449" w:rsidRDefault="00F02B76" w:rsidP="00011B77">
                            <w:pPr>
                              <w:pStyle w:val="TableParagraph"/>
                              <w:spacing w:before="4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18.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Há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necessidade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proteção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ambiental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por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meio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contenções?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CF4BEF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A0D24A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25B382F8" w14:textId="77777777" w:rsidR="00F02B76" w:rsidRDefault="00F02B76" w:rsidP="00011B7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04A600A8" wp14:editId="6F73D351">
                <wp:extent cx="7343775" cy="6410325"/>
                <wp:effectExtent l="0" t="0" r="9525" b="9525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5"/>
                              <w:gridCol w:w="557"/>
                              <w:gridCol w:w="718"/>
                            </w:tblGrid>
                            <w:tr w:rsidR="00F02B76" w:rsidRPr="00BC2905" w14:paraId="050C1910" w14:textId="77777777" w:rsidTr="00011B77">
                              <w:trPr>
                                <w:trHeight w:val="318"/>
                              </w:trPr>
                              <w:tc>
                                <w:tcPr>
                                  <w:tcW w:w="10045" w:type="dxa"/>
                                  <w:shd w:val="clear" w:color="auto" w:fill="BCBEC0"/>
                                </w:tcPr>
                                <w:p w14:paraId="0229EB84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42"/>
                                    <w:ind w:right="17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" w:name="Página_2"/>
                                  <w:bookmarkEnd w:id="2"/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PREPARAÇÃO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HIDROJATEAMENTO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BCBEC0"/>
                                </w:tcPr>
                                <w:p w14:paraId="1D3CE0BA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79"/>
                                    <w:ind w:left="4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BCBEC0"/>
                                </w:tcPr>
                                <w:p w14:paraId="4385F4C6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79"/>
                                    <w:ind w:left="3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F02B76" w14:paraId="7115103E" w14:textId="77777777" w:rsidTr="00011B77">
                              <w:trPr>
                                <w:trHeight w:val="332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3C2A3914" w14:textId="77777777" w:rsidR="00F02B76" w:rsidRPr="00E30553" w:rsidRDefault="00F02B76">
                                  <w:pPr>
                                    <w:pStyle w:val="TableParagraph"/>
                                    <w:spacing w:before="68" w:line="235" w:lineRule="auto"/>
                                    <w:ind w:left="323" w:hanging="26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19.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local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operação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está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perto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lava-olhos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chuveiros?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>Informado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>aos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>executantes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  <w:szCs w:val="18"/>
                                    </w:rPr>
                                    <w:t>atividade?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3ADC8BEF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39F1173B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73C67E4A" w14:textId="77777777" w:rsidTr="00AD3B9A">
                              <w:trPr>
                                <w:trHeight w:val="309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501D043F" w14:textId="77777777" w:rsidR="00F02B76" w:rsidRPr="00E30553" w:rsidRDefault="00F02B76">
                                  <w:pPr>
                                    <w:pStyle w:val="TableParagraph"/>
                                    <w:spacing w:before="29" w:line="235" w:lineRule="auto"/>
                                    <w:ind w:left="323" w:hanging="26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20.Foram identificados os perigos de </w:t>
                                  </w:r>
                                  <w:r w:rsidR="00021043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tropeços( queda de mesmo nível) 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e obstáculos na altura</w:t>
                                  </w:r>
                                  <w:r w:rsidR="00021043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  <w:szCs w:val="18"/>
                                    </w:rPr>
                                    <w:t>da cabeça?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0438CA1E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11AEA396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1348E00A" w14:textId="77777777" w:rsidTr="00021043">
                              <w:trPr>
                                <w:trHeight w:val="270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20E7E40E" w14:textId="77777777" w:rsidR="00F02B76" w:rsidRPr="00E30553" w:rsidRDefault="00021043" w:rsidP="00021043">
                                  <w:pPr>
                                    <w:pStyle w:val="TableParagraph"/>
                                    <w:spacing w:before="11" w:line="205" w:lineRule="exact"/>
                                    <w:ind w:left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21.Foi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revisado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requisito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centelhamento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(estática) quanto ao a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terramento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equipamento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da bomba de</w:t>
                                  </w:r>
                                  <w:r w:rsidR="00BD294E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B76"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hidrojato</w:t>
                                  </w:r>
                                  <w:r w:rsidRP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7B24BAA2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4B18D8FB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7D257AAA" w14:textId="77777777" w:rsidTr="00AD3B9A">
                              <w:trPr>
                                <w:trHeight w:val="284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6DC7A4B7" w14:textId="77777777" w:rsidR="00F02B76" w:rsidRPr="007937A7" w:rsidRDefault="00F02B76" w:rsidP="0073286D">
                                  <w:pPr>
                                    <w:pStyle w:val="TableParagraph"/>
                                    <w:spacing w:before="13"/>
                                    <w:ind w:left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22.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30"/>
                                      <w:w w:val="80"/>
                                      <w:sz w:val="18"/>
                                    </w:rPr>
                                    <w:t xml:space="preserve"> Há risco devido a</w:t>
                                  </w:r>
                                  <w:r w:rsidR="0002104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30"/>
                                      <w:w w:val="80"/>
                                      <w:sz w:val="18"/>
                                    </w:rPr>
                                    <w:t>o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30"/>
                                      <w:w w:val="80"/>
                                      <w:sz w:val="18"/>
                                    </w:rPr>
                                    <w:t xml:space="preserve"> produto Inflamável?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F06EC74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67A9EE3D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19C54C6F" w14:textId="77777777" w:rsidTr="00011B77">
                              <w:trPr>
                                <w:trHeight w:val="475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21DFCA2A" w14:textId="77777777" w:rsidR="00F02B76" w:rsidRPr="007937A7" w:rsidRDefault="00F02B76" w:rsidP="0073286D">
                                  <w:pPr>
                                    <w:pStyle w:val="TableParagraph"/>
                                    <w:spacing w:before="15"/>
                                    <w:ind w:left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23.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 xml:space="preserve"> Todos o</w:t>
                                  </w:r>
                                  <w:r w:rsidR="00033AF2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 xml:space="preserve">s envolvidos conhecem o local do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ambulatório e o número de emergência ou canal de rádio de emergência da localidade?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215B7138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4C134184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2B76" w14:paraId="03D95C97" w14:textId="77777777" w:rsidTr="00011B77">
                              <w:trPr>
                                <w:trHeight w:val="477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4111EBE2" w14:textId="77777777" w:rsidR="00F02B76" w:rsidRPr="007937A7" w:rsidRDefault="00F02B76" w:rsidP="0073286D">
                                  <w:pPr>
                                    <w:pStyle w:val="TableParagraph"/>
                                    <w:spacing w:before="29" w:line="235" w:lineRule="auto"/>
                                    <w:ind w:left="323" w:right="27" w:hanging="26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24.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5"/>
                                      <w:w w:val="80"/>
                                      <w:sz w:val="18"/>
                                    </w:rPr>
                                    <w:t xml:space="preserve"> Aparatos de proteção por trás da área e/ou equipamento a ser hidrojateado está propriamente posicionado?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793015C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0DA81279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BB0E94C" w14:textId="77777777" w:rsidTr="00011B77">
                              <w:trPr>
                                <w:trHeight w:val="452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44C1BBE9" w14:textId="77777777" w:rsidR="00F02B76" w:rsidRPr="007937A7" w:rsidRDefault="00F02B76" w:rsidP="0073286D">
                                  <w:pPr>
                                    <w:pStyle w:val="TableParagraph"/>
                                    <w:spacing w:before="11" w:line="235" w:lineRule="auto"/>
                                    <w:ind w:left="323" w:hanging="26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25.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6"/>
                                      <w:w w:val="80"/>
                                      <w:sz w:val="18"/>
                                    </w:rPr>
                                    <w:t xml:space="preserve"> Todas as mangueiras estão adequadamente suportadas</w:t>
                                  </w:r>
                                  <w:r w:rsidR="00E3055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6"/>
                                      <w:w w:val="80"/>
                                      <w:sz w:val="18"/>
                                    </w:rPr>
                                    <w:t>/ protegidas contra danos (tráfeg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6"/>
                                      <w:w w:val="80"/>
                                      <w:sz w:val="18"/>
                                    </w:rPr>
                                    <w:t>o, calor, abrasão, cortes, etc.)?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752B62E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1B23E911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3125511" w14:textId="77777777" w:rsidTr="00AD3B9A">
                              <w:trPr>
                                <w:trHeight w:val="536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5CF2E452" w14:textId="77777777" w:rsidR="00F02B76" w:rsidRPr="007937A7" w:rsidRDefault="00F02B76" w:rsidP="0073286D">
                                  <w:pPr>
                                    <w:pStyle w:val="TableParagraph"/>
                                    <w:spacing w:before="17" w:line="235" w:lineRule="auto"/>
                                    <w:ind w:left="323" w:hanging="26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26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.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Há proteção contra resíduos (entulhos, peças, etc.) provenientes do trocador de calor ou do equipto. a ser limpo – proteção capaz de suportar impacto de água Alta Pressão e material sólido?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D2E0437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19649770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7407CFA7" w14:textId="77777777" w:rsidTr="00AD3B9A">
                              <w:trPr>
                                <w:trHeight w:val="287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31563B8D" w14:textId="77777777" w:rsidR="00F02B76" w:rsidRPr="007937A7" w:rsidRDefault="00F02B76" w:rsidP="00BD294E">
                                  <w:pPr>
                                    <w:pStyle w:val="TableParagraph"/>
                                    <w:spacing w:before="24" w:line="235" w:lineRule="auto"/>
                                    <w:ind w:left="323" w:right="119" w:hanging="26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27.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4"/>
                                      <w:w w:val="80"/>
                                      <w:sz w:val="18"/>
                                    </w:rPr>
                                    <w:t xml:space="preserve"> Checado a operação do acionamento e pistola (sistema de segurança). PEDAL(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4"/>
                                      <w:w w:val="80"/>
                                      <w:sz w:val="18"/>
                                    </w:rPr>
                                    <w:t>)GATILHO(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4"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43769E9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6CE6F9BE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1229D98" w14:textId="77777777" w:rsidTr="00011B77">
                              <w:trPr>
                                <w:trHeight w:val="463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6AB62D94" w14:textId="77777777" w:rsidR="00F02B76" w:rsidRPr="007937A7" w:rsidRDefault="00F02B76" w:rsidP="00B14F85">
                                  <w:pPr>
                                    <w:pStyle w:val="TableParagraph"/>
                                    <w:spacing w:before="22" w:line="235" w:lineRule="auto"/>
                                    <w:ind w:left="323" w:right="210" w:hanging="26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28. Promover fluxo de água pelo equipamento antes de instalar os bicos, verificar se alimentação de</w:t>
                                  </w:r>
                                  <w:r w:rsidR="00B14F85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água está bem conectada.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9FF86F7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0AE9A9C5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382E7850" w14:textId="77777777" w:rsidTr="00AD3B9A">
                              <w:trPr>
                                <w:trHeight w:val="2056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68049E71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29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 xml:space="preserve"> Se forem usados andaimes, inspecionar as condições de segurança e se está em conformidade com procedimento inte</w:t>
                                  </w:r>
                                  <w:r w:rsidR="00B8239F"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rno de montagem de andaime:</w:t>
                                  </w:r>
                                </w:p>
                                <w:p w14:paraId="143F472B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ab/>
                                    <w:t>Andaimes tipo estrutural (conforme padrão local)</w:t>
                                  </w:r>
                                </w:p>
                                <w:p w14:paraId="5A9A0899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ab/>
                                    <w:t>Plataformas metálicas com piso antiderrapante</w:t>
                                  </w:r>
                                </w:p>
                                <w:p w14:paraId="6248B676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ab/>
                                    <w:t>Guarda-corpos com altura de no mínimo 1,20 m e reforço a 0,7 m em torno dos círculos interno e externo de cada nível.</w:t>
                                  </w:r>
                                </w:p>
                                <w:p w14:paraId="1A8CC7C1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ab/>
                                    <w:t>Pés reguláveis (nivelamento ao caimento interno do tanque)</w:t>
                                  </w:r>
                                </w:p>
                                <w:p w14:paraId="25D7E665" w14:textId="77777777" w:rsidR="00F02B76" w:rsidRPr="00D31560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ab/>
                                    <w:t>Escadas de acesso para cada nível</w:t>
                                  </w:r>
                                </w:p>
                                <w:p w14:paraId="66AE7BC4" w14:textId="77777777" w:rsidR="00F02B76" w:rsidRPr="004E1449" w:rsidRDefault="00F02B76" w:rsidP="0073286D">
                                  <w:pPr>
                                    <w:pStyle w:val="TableParagraph"/>
                                    <w:tabs>
                                      <w:tab w:val="left" w:pos="2041"/>
                                      <w:tab w:val="left" w:pos="2377"/>
                                      <w:tab w:val="left" w:pos="3351"/>
                                    </w:tabs>
                                    <w:spacing w:before="8" w:line="235" w:lineRule="auto"/>
                                    <w:ind w:left="323" w:right="595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31560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spacing w:val="27"/>
                                      <w:w w:val="80"/>
                                      <w:sz w:val="18"/>
                                    </w:rPr>
                                    <w:t>Escadas externas c/ mais de 2 m altura, devem possuir proteção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4ECF0E8E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786E3D31" w14:textId="77777777" w:rsidR="00F02B76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6F3DC0E9" w14:textId="77777777" w:rsidTr="00DF3339">
                              <w:trPr>
                                <w:trHeight w:val="555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69CA641C" w14:textId="77777777" w:rsidR="00F02B76" w:rsidRPr="00BC2905" w:rsidRDefault="00F02B76">
                                  <w:pPr>
                                    <w:pStyle w:val="TableParagraph"/>
                                    <w:spacing w:before="10" w:line="235" w:lineRule="auto"/>
                                    <w:ind w:left="323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30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</w:t>
                                  </w:r>
                                  <w:r w:rsidR="00DF333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Assegurar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haja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uma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segunda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pistola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com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operador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fechamento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emergência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água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pressurizada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pistola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controlada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pelo</w:t>
                                  </w:r>
                                  <w:r w:rsidR="00BD294E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hidrojateador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46F7837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3639AFE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27B9B452" w14:textId="77777777" w:rsidTr="00DF3339">
                              <w:trPr>
                                <w:trHeight w:val="421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2F1EA527" w14:textId="77777777" w:rsidR="00F02B76" w:rsidRPr="00BC2905" w:rsidRDefault="00F02B76">
                                  <w:pPr>
                                    <w:pStyle w:val="TableParagraph"/>
                                    <w:spacing w:before="29" w:line="235" w:lineRule="auto"/>
                                    <w:ind w:left="323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31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.Se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utilizar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água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+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combustíveis(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descontaminação)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,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deve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assegurar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todo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equipamento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utilizado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esteja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aterrado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45B2A268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10D566E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1166E269" w14:textId="77777777" w:rsidTr="00011B77">
                              <w:trPr>
                                <w:trHeight w:val="269"/>
                              </w:trPr>
                              <w:tc>
                                <w:tcPr>
                                  <w:tcW w:w="10045" w:type="dxa"/>
                                  <w:shd w:val="clear" w:color="auto" w:fill="BCBEC0"/>
                                </w:tcPr>
                                <w:p w14:paraId="1A477918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19"/>
                                    <w:ind w:right="18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PRIORIDADES</w:t>
                                  </w:r>
                                  <w:r w:rsidR="00AD3B9A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PARA</w:t>
                                  </w:r>
                                  <w:r w:rsidR="00AD3B9A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AD3B9A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INÍCIO</w:t>
                                  </w:r>
                                  <w:r w:rsidR="00AD3B9A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 w:rsidR="00AD3B9A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TRABALHO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BCBEC0"/>
                                </w:tcPr>
                                <w:p w14:paraId="42FD5640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27"/>
                                    <w:ind w:left="4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BCBEC0"/>
                                </w:tcPr>
                                <w:p w14:paraId="0BE2A880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27"/>
                                    <w:ind w:left="3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F02B76" w14:paraId="4C47F19B" w14:textId="77777777" w:rsidTr="00DF3339">
                              <w:trPr>
                                <w:trHeight w:val="403"/>
                              </w:trPr>
                              <w:tc>
                                <w:tcPr>
                                  <w:tcW w:w="10045" w:type="dxa"/>
                                </w:tcPr>
                                <w:p w14:paraId="33089A8E" w14:textId="77777777" w:rsidR="00F02B76" w:rsidRPr="00BC2905" w:rsidRDefault="00F02B76" w:rsidP="00C83C70">
                                  <w:pPr>
                                    <w:pStyle w:val="TableParagraph"/>
                                    <w:spacing w:before="33" w:line="235" w:lineRule="auto"/>
                                    <w:ind w:left="323" w:right="48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Todos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os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EPIs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requisitos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higiene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industrial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estão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identificados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em</w:t>
                                  </w:r>
                                  <w:r w:rsidR="00AD3B9A"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7937A7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uso?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C1E0D34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</w:tcPr>
                                <w:p w14:paraId="57ED7901" w14:textId="77777777" w:rsidR="00F02B76" w:rsidRPr="00BC2905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0CA3C4" w14:textId="77777777" w:rsidR="00F02B76" w:rsidRDefault="00F02B76" w:rsidP="00011B7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600A8" id="Text Box 29" o:spid="_x0000_s1035" type="#_x0000_t202" style="width:578.25pt;height:5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5"/>
                        <w:gridCol w:w="557"/>
                        <w:gridCol w:w="718"/>
                      </w:tblGrid>
                      <w:tr w:rsidR="00F02B76" w:rsidRPr="00BC2905" w14:paraId="050C1910" w14:textId="77777777" w:rsidTr="00011B77">
                        <w:trPr>
                          <w:trHeight w:val="318"/>
                        </w:trPr>
                        <w:tc>
                          <w:tcPr>
                            <w:tcW w:w="10045" w:type="dxa"/>
                            <w:shd w:val="clear" w:color="auto" w:fill="BCBEC0"/>
                          </w:tcPr>
                          <w:p w14:paraId="0229EB84" w14:textId="77777777" w:rsidR="00F02B76" w:rsidRPr="00BC2905" w:rsidRDefault="00F02B76" w:rsidP="0073286D">
                            <w:pPr>
                              <w:pStyle w:val="TableParagraph"/>
                              <w:spacing w:before="42"/>
                              <w:ind w:right="179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Página_2"/>
                            <w:bookmarkEnd w:id="3"/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PREPARAÇÃO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HIDROJATEAMENTO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BCBEC0"/>
                          </w:tcPr>
                          <w:p w14:paraId="1D3CE0BA" w14:textId="77777777" w:rsidR="00F02B76" w:rsidRPr="00BC2905" w:rsidRDefault="00F02B76" w:rsidP="0073286D">
                            <w:pPr>
                              <w:pStyle w:val="TableParagraph"/>
                              <w:spacing w:before="79"/>
                              <w:ind w:left="43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718" w:type="dxa"/>
                            <w:shd w:val="clear" w:color="auto" w:fill="BCBEC0"/>
                          </w:tcPr>
                          <w:p w14:paraId="4385F4C6" w14:textId="77777777" w:rsidR="00F02B76" w:rsidRPr="00BC2905" w:rsidRDefault="00F02B76" w:rsidP="0073286D">
                            <w:pPr>
                              <w:pStyle w:val="TableParagraph"/>
                              <w:spacing w:before="79"/>
                              <w:ind w:left="34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F02B76" w14:paraId="7115103E" w14:textId="77777777" w:rsidTr="00011B77">
                        <w:trPr>
                          <w:trHeight w:val="332"/>
                        </w:trPr>
                        <w:tc>
                          <w:tcPr>
                            <w:tcW w:w="10045" w:type="dxa"/>
                          </w:tcPr>
                          <w:p w14:paraId="3C2A3914" w14:textId="77777777" w:rsidR="00F02B76" w:rsidRPr="00E30553" w:rsidRDefault="00F02B76">
                            <w:pPr>
                              <w:pStyle w:val="TableParagraph"/>
                              <w:spacing w:before="68" w:line="235" w:lineRule="auto"/>
                              <w:ind w:left="323" w:hanging="26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19.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local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operação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está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perto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lava-olhos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e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chuveiros?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Informado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aos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executantes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da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atividade?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3ADC8BEF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39F1173B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73C67E4A" w14:textId="77777777" w:rsidTr="00AD3B9A">
                        <w:trPr>
                          <w:trHeight w:val="309"/>
                        </w:trPr>
                        <w:tc>
                          <w:tcPr>
                            <w:tcW w:w="10045" w:type="dxa"/>
                          </w:tcPr>
                          <w:p w14:paraId="501D043F" w14:textId="77777777" w:rsidR="00F02B76" w:rsidRPr="00E30553" w:rsidRDefault="00F02B76">
                            <w:pPr>
                              <w:pStyle w:val="TableParagraph"/>
                              <w:spacing w:before="29" w:line="235" w:lineRule="auto"/>
                              <w:ind w:left="323" w:hanging="26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20.Foram identificados os perigos de </w:t>
                            </w:r>
                            <w:r w:rsidR="00021043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tropeços( queda de mesmo nível) 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e obstáculos na altura</w:t>
                            </w:r>
                            <w:r w:rsidR="00021043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da cabeça?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0438CA1E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11AEA396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1348E00A" w14:textId="77777777" w:rsidTr="00021043">
                        <w:trPr>
                          <w:trHeight w:val="270"/>
                        </w:trPr>
                        <w:tc>
                          <w:tcPr>
                            <w:tcW w:w="10045" w:type="dxa"/>
                          </w:tcPr>
                          <w:p w14:paraId="20E7E40E" w14:textId="77777777" w:rsidR="00F02B76" w:rsidRPr="00E30553" w:rsidRDefault="00021043" w:rsidP="00021043">
                            <w:pPr>
                              <w:pStyle w:val="TableParagraph"/>
                              <w:spacing w:before="11" w:line="205" w:lineRule="exact"/>
                              <w:ind w:left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21.Foi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revisado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os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requisito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centelhamento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(estática) quanto ao a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terramento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equipamento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da bomba de</w:t>
                            </w:r>
                            <w:r w:rsidR="00BD294E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B76"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hidrojato</w:t>
                            </w:r>
                            <w:r w:rsidRPr="00E3055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7B24BAA2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4B18D8FB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7D257AAA" w14:textId="77777777" w:rsidTr="00AD3B9A">
                        <w:trPr>
                          <w:trHeight w:val="284"/>
                        </w:trPr>
                        <w:tc>
                          <w:tcPr>
                            <w:tcW w:w="10045" w:type="dxa"/>
                          </w:tcPr>
                          <w:p w14:paraId="6DC7A4B7" w14:textId="77777777" w:rsidR="00F02B76" w:rsidRPr="007937A7" w:rsidRDefault="00F02B76" w:rsidP="0073286D">
                            <w:pPr>
                              <w:pStyle w:val="TableParagraph"/>
                              <w:spacing w:before="13"/>
                              <w:ind w:left="6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22.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30"/>
                                <w:w w:val="80"/>
                                <w:sz w:val="18"/>
                              </w:rPr>
                              <w:t xml:space="preserve"> Há risco devido a</w:t>
                            </w:r>
                            <w:r w:rsidR="00021043">
                              <w:rPr>
                                <w:rFonts w:ascii="Arial" w:hAnsi="Arial" w:cs="Arial"/>
                                <w:b/>
                                <w:color w:val="231F20"/>
                                <w:spacing w:val="30"/>
                                <w:w w:val="80"/>
                                <w:sz w:val="18"/>
                              </w:rPr>
                              <w:t>o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30"/>
                                <w:w w:val="80"/>
                                <w:sz w:val="18"/>
                              </w:rPr>
                              <w:t xml:space="preserve"> produto Inflamável?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1F06EC74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67A9EE3D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19C54C6F" w14:textId="77777777" w:rsidTr="00011B77">
                        <w:trPr>
                          <w:trHeight w:val="475"/>
                        </w:trPr>
                        <w:tc>
                          <w:tcPr>
                            <w:tcW w:w="10045" w:type="dxa"/>
                          </w:tcPr>
                          <w:p w14:paraId="21DFCA2A" w14:textId="77777777" w:rsidR="00F02B76" w:rsidRPr="007937A7" w:rsidRDefault="00F02B76" w:rsidP="0073286D">
                            <w:pPr>
                              <w:pStyle w:val="TableParagraph"/>
                              <w:spacing w:before="15"/>
                              <w:ind w:left="6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23.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 xml:space="preserve"> Todos o</w:t>
                            </w:r>
                            <w:r w:rsidR="00033AF2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 xml:space="preserve">s envolvidos conhecem o local do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ambulatório e o número de emergência ou canal de rádio de emergência da localidade?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215B7138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4C134184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2B76" w14:paraId="03D95C97" w14:textId="77777777" w:rsidTr="00011B77">
                        <w:trPr>
                          <w:trHeight w:val="477"/>
                        </w:trPr>
                        <w:tc>
                          <w:tcPr>
                            <w:tcW w:w="10045" w:type="dxa"/>
                          </w:tcPr>
                          <w:p w14:paraId="4111EBE2" w14:textId="77777777" w:rsidR="00F02B76" w:rsidRPr="007937A7" w:rsidRDefault="00F02B76" w:rsidP="0073286D">
                            <w:pPr>
                              <w:pStyle w:val="TableParagraph"/>
                              <w:spacing w:before="29" w:line="235" w:lineRule="auto"/>
                              <w:ind w:left="323" w:right="27" w:hanging="26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24.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5"/>
                                <w:w w:val="80"/>
                                <w:sz w:val="18"/>
                              </w:rPr>
                              <w:t xml:space="preserve"> Aparatos de proteção por trás da área e/ou equipamento a ser hidrojateado está propriamente posicionado?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6793015C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0DA81279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BB0E94C" w14:textId="77777777" w:rsidTr="00011B77">
                        <w:trPr>
                          <w:trHeight w:val="452"/>
                        </w:trPr>
                        <w:tc>
                          <w:tcPr>
                            <w:tcW w:w="10045" w:type="dxa"/>
                          </w:tcPr>
                          <w:p w14:paraId="44C1BBE9" w14:textId="77777777" w:rsidR="00F02B76" w:rsidRPr="007937A7" w:rsidRDefault="00F02B76" w:rsidP="0073286D">
                            <w:pPr>
                              <w:pStyle w:val="TableParagraph"/>
                              <w:spacing w:before="11" w:line="235" w:lineRule="auto"/>
                              <w:ind w:left="323" w:hanging="26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25.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6"/>
                                <w:w w:val="80"/>
                                <w:sz w:val="18"/>
                              </w:rPr>
                              <w:t xml:space="preserve"> Todas as mangueiras estão adequadamente suportadas</w:t>
                            </w:r>
                            <w:r w:rsidR="00E30553">
                              <w:rPr>
                                <w:rFonts w:ascii="Arial" w:hAnsi="Arial" w:cs="Arial"/>
                                <w:b/>
                                <w:color w:val="231F20"/>
                                <w:spacing w:val="26"/>
                                <w:w w:val="80"/>
                                <w:sz w:val="18"/>
                              </w:rPr>
                              <w:t>/ protegidas contra danos (tráfeg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6"/>
                                <w:w w:val="80"/>
                                <w:sz w:val="18"/>
                              </w:rPr>
                              <w:t>o, calor, abrasão, cortes, etc.)?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5752B62E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1B23E911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3125511" w14:textId="77777777" w:rsidTr="00AD3B9A">
                        <w:trPr>
                          <w:trHeight w:val="536"/>
                        </w:trPr>
                        <w:tc>
                          <w:tcPr>
                            <w:tcW w:w="10045" w:type="dxa"/>
                          </w:tcPr>
                          <w:p w14:paraId="5CF2E452" w14:textId="77777777" w:rsidR="00F02B76" w:rsidRPr="007937A7" w:rsidRDefault="00F02B76" w:rsidP="0073286D">
                            <w:pPr>
                              <w:pStyle w:val="TableParagraph"/>
                              <w:spacing w:before="17" w:line="235" w:lineRule="auto"/>
                              <w:ind w:left="323" w:hanging="26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26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.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Há proteção contra resíduos (entulhos, peças, etc.) provenientes do trocador de calor ou do equipto. a ser limpo – proteção capaz de suportar impacto de água Alta Pressão e material sólido?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6D2E0437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19649770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7407CFA7" w14:textId="77777777" w:rsidTr="00AD3B9A">
                        <w:trPr>
                          <w:trHeight w:val="287"/>
                        </w:trPr>
                        <w:tc>
                          <w:tcPr>
                            <w:tcW w:w="10045" w:type="dxa"/>
                          </w:tcPr>
                          <w:p w14:paraId="31563B8D" w14:textId="77777777" w:rsidR="00F02B76" w:rsidRPr="007937A7" w:rsidRDefault="00F02B76" w:rsidP="00BD294E">
                            <w:pPr>
                              <w:pStyle w:val="TableParagraph"/>
                              <w:spacing w:before="24" w:line="235" w:lineRule="auto"/>
                              <w:ind w:left="323" w:right="119" w:hanging="26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27.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4"/>
                                <w:w w:val="80"/>
                                <w:sz w:val="18"/>
                              </w:rPr>
                              <w:t xml:space="preserve"> Checado a operação do acionamento e pistola (sistema de segurança). PEDAL(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4"/>
                                <w:w w:val="80"/>
                                <w:sz w:val="18"/>
                              </w:rPr>
                              <w:t>)GATILHO(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spacing w:val="24"/>
                                <w:w w:val="8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543769E9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6CE6F9BE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1229D98" w14:textId="77777777" w:rsidTr="00011B77">
                        <w:trPr>
                          <w:trHeight w:val="463"/>
                        </w:trPr>
                        <w:tc>
                          <w:tcPr>
                            <w:tcW w:w="10045" w:type="dxa"/>
                          </w:tcPr>
                          <w:p w14:paraId="6AB62D94" w14:textId="77777777" w:rsidR="00F02B76" w:rsidRPr="007937A7" w:rsidRDefault="00F02B76" w:rsidP="00B14F85">
                            <w:pPr>
                              <w:pStyle w:val="TableParagraph"/>
                              <w:spacing w:before="22" w:line="235" w:lineRule="auto"/>
                              <w:ind w:left="323" w:right="210" w:hanging="26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28. Promover fluxo de água pelo equipamento antes de instalar os bicos, verificar se alimentação de</w:t>
                            </w:r>
                            <w:r w:rsidR="00B14F85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água está bem conectada.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69FF86F7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0AE9A9C5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382E7850" w14:textId="77777777" w:rsidTr="00AD3B9A">
                        <w:trPr>
                          <w:trHeight w:val="2056"/>
                        </w:trPr>
                        <w:tc>
                          <w:tcPr>
                            <w:tcW w:w="10045" w:type="dxa"/>
                          </w:tcPr>
                          <w:p w14:paraId="68049E71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29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.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 xml:space="preserve"> Se forem usados andaimes, inspecionar as condições de segurança e se está em conformidade com procedimento inte</w:t>
                            </w:r>
                            <w:r w:rsidR="00B8239F"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rno de montagem de andaime:</w:t>
                            </w:r>
                          </w:p>
                          <w:p w14:paraId="143F472B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•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ab/>
                              <w:t>Andaimes tipo estrutural (conforme padrão local)</w:t>
                            </w:r>
                          </w:p>
                          <w:p w14:paraId="5A9A0899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•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ab/>
                              <w:t>Plataformas metálicas com piso antiderrapante</w:t>
                            </w:r>
                          </w:p>
                          <w:p w14:paraId="6248B676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•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ab/>
                              <w:t>Guarda-corpos com altura de no mínimo 1,20 m e reforço a 0,7 m em torno dos círculos interno e externo de cada nível.</w:t>
                            </w:r>
                          </w:p>
                          <w:p w14:paraId="1A8CC7C1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•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ab/>
                              <w:t>Pés reguláveis (nivelamento ao caimento interno do tanque)</w:t>
                            </w:r>
                          </w:p>
                          <w:p w14:paraId="25D7E665" w14:textId="77777777" w:rsidR="00F02B76" w:rsidRPr="00D31560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•</w:t>
                            </w: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ab/>
                              <w:t>Escadas de acesso para cada nível</w:t>
                            </w:r>
                          </w:p>
                          <w:p w14:paraId="66AE7BC4" w14:textId="77777777" w:rsidR="00F02B76" w:rsidRPr="004E1449" w:rsidRDefault="00F02B76" w:rsidP="0073286D">
                            <w:pPr>
                              <w:pStyle w:val="TableParagraph"/>
                              <w:tabs>
                                <w:tab w:val="left" w:pos="2041"/>
                                <w:tab w:val="left" w:pos="2377"/>
                                <w:tab w:val="left" w:pos="3351"/>
                              </w:tabs>
                              <w:spacing w:before="8" w:line="235" w:lineRule="auto"/>
                              <w:ind w:left="323" w:right="595" w:hanging="264"/>
                              <w:rPr>
                                <w:b/>
                                <w:sz w:val="18"/>
                              </w:rPr>
                            </w:pPr>
                            <w:r w:rsidRPr="00D31560">
                              <w:rPr>
                                <w:rFonts w:ascii="Arial" w:hAnsi="Arial" w:cs="Arial"/>
                                <w:b/>
                                <w:color w:val="231F20"/>
                                <w:spacing w:val="27"/>
                                <w:w w:val="80"/>
                                <w:sz w:val="18"/>
                              </w:rPr>
                              <w:t>Escadas externas c/ mais de 2 m altura, devem possuir proteção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4ECF0E8E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786E3D31" w14:textId="77777777" w:rsidR="00F02B76" w:rsidRDefault="00F02B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6F3DC0E9" w14:textId="77777777" w:rsidTr="00DF3339">
                        <w:trPr>
                          <w:trHeight w:val="555"/>
                        </w:trPr>
                        <w:tc>
                          <w:tcPr>
                            <w:tcW w:w="10045" w:type="dxa"/>
                          </w:tcPr>
                          <w:p w14:paraId="69CA641C" w14:textId="77777777" w:rsidR="00F02B76" w:rsidRPr="00BC2905" w:rsidRDefault="00F02B76">
                            <w:pPr>
                              <w:pStyle w:val="TableParagraph"/>
                              <w:spacing w:before="10" w:line="235" w:lineRule="auto"/>
                              <w:ind w:left="323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30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</w:t>
                            </w:r>
                            <w:r w:rsidR="00DF333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Assegurar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que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haja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uma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segunda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pistola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com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operador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para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fechamento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emergência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água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pressurizada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para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pistola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controlada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pelo</w:t>
                            </w:r>
                            <w:r w:rsidR="00BD294E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hidrojateador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146F7837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13639AFE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27B9B452" w14:textId="77777777" w:rsidTr="00DF3339">
                        <w:trPr>
                          <w:trHeight w:val="421"/>
                        </w:trPr>
                        <w:tc>
                          <w:tcPr>
                            <w:tcW w:w="10045" w:type="dxa"/>
                          </w:tcPr>
                          <w:p w14:paraId="2F1EA527" w14:textId="77777777" w:rsidR="00F02B76" w:rsidRPr="00BC2905" w:rsidRDefault="00F02B76">
                            <w:pPr>
                              <w:pStyle w:val="TableParagraph"/>
                              <w:spacing w:before="29" w:line="235" w:lineRule="auto"/>
                              <w:ind w:left="323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31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.Se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utilizar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água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+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combustíveis(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descontaminação)</w:t>
                            </w:r>
                            <w:r w:rsidR="00321D9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,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321D9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deve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assegurar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que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todo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equipamento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utilizado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esteja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321D9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aterrado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45B2A268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710D566E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1166E269" w14:textId="77777777" w:rsidTr="00011B77">
                        <w:trPr>
                          <w:trHeight w:val="269"/>
                        </w:trPr>
                        <w:tc>
                          <w:tcPr>
                            <w:tcW w:w="10045" w:type="dxa"/>
                            <w:shd w:val="clear" w:color="auto" w:fill="BCBEC0"/>
                          </w:tcPr>
                          <w:p w14:paraId="1A477918" w14:textId="77777777" w:rsidR="00F02B76" w:rsidRPr="00BC2905" w:rsidRDefault="00F02B76" w:rsidP="0073286D">
                            <w:pPr>
                              <w:pStyle w:val="TableParagraph"/>
                              <w:spacing w:before="19"/>
                              <w:ind w:right="182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PRIORIDADES</w:t>
                            </w:r>
                            <w:r w:rsidR="00AD3B9A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PARA</w:t>
                            </w:r>
                            <w:r w:rsidR="00AD3B9A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 w:rsidR="00AD3B9A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INÍCIO</w:t>
                            </w:r>
                            <w:r w:rsidR="00AD3B9A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DO</w:t>
                            </w:r>
                            <w:r w:rsidR="00AD3B9A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TRABALHO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BCBEC0"/>
                          </w:tcPr>
                          <w:p w14:paraId="42FD5640" w14:textId="77777777" w:rsidR="00F02B76" w:rsidRPr="00BC2905" w:rsidRDefault="00F02B76" w:rsidP="0073286D">
                            <w:pPr>
                              <w:pStyle w:val="TableParagraph"/>
                              <w:spacing w:before="27"/>
                              <w:ind w:left="43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718" w:type="dxa"/>
                            <w:shd w:val="clear" w:color="auto" w:fill="BCBEC0"/>
                          </w:tcPr>
                          <w:p w14:paraId="0BE2A880" w14:textId="77777777" w:rsidR="00F02B76" w:rsidRPr="00BC2905" w:rsidRDefault="00F02B76" w:rsidP="0073286D">
                            <w:pPr>
                              <w:pStyle w:val="TableParagraph"/>
                              <w:spacing w:before="27"/>
                              <w:ind w:left="34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F02B76" w14:paraId="4C47F19B" w14:textId="77777777" w:rsidTr="00DF3339">
                        <w:trPr>
                          <w:trHeight w:val="403"/>
                        </w:trPr>
                        <w:tc>
                          <w:tcPr>
                            <w:tcW w:w="10045" w:type="dxa"/>
                          </w:tcPr>
                          <w:p w14:paraId="33089A8E" w14:textId="77777777" w:rsidR="00F02B76" w:rsidRPr="00BC2905" w:rsidRDefault="00F02B76" w:rsidP="00C83C70">
                            <w:pPr>
                              <w:pStyle w:val="TableParagraph"/>
                              <w:spacing w:before="33" w:line="235" w:lineRule="auto"/>
                              <w:ind w:left="323" w:right="48" w:hanging="264"/>
                              <w:rPr>
                                <w:b/>
                                <w:sz w:val="18"/>
                              </w:rPr>
                            </w:pP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2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Todos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os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EPIs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requisitos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higiene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industrial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estão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identificados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em</w:t>
                            </w:r>
                            <w:r w:rsidR="00AD3B9A"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7937A7">
                              <w:rPr>
                                <w:rFonts w:ascii="Arial" w:hAnsi="Arial" w:cs="Arial"/>
                                <w:b/>
                                <w:color w:val="231F20"/>
                                <w:w w:val="90"/>
                                <w:sz w:val="18"/>
                              </w:rPr>
                              <w:t>uso?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6C1E0D34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</w:tcPr>
                          <w:p w14:paraId="57ED7901" w14:textId="77777777" w:rsidR="00F02B76" w:rsidRPr="00BC2905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0CA3C4" w14:textId="77777777" w:rsidR="00F02B76" w:rsidRDefault="00F02B76" w:rsidP="00011B7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A9790D" w14:textId="77777777" w:rsidR="00011B77" w:rsidRDefault="00C164C7" w:rsidP="00DC7CC6">
      <w:pPr>
        <w:ind w:left="-1418" w:right="-1561"/>
      </w:pPr>
      <w:r>
        <w:rPr>
          <w:rFonts w:ascii="Times New Roman"/>
          <w:noProof/>
          <w:spacing w:val="32"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497EC3A9" wp14:editId="1F250057">
                <wp:extent cx="7226300" cy="4629150"/>
                <wp:effectExtent l="0" t="0" r="12700" b="0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1310" w:type="dxa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5"/>
                              <w:gridCol w:w="708"/>
                              <w:gridCol w:w="567"/>
                            </w:tblGrid>
                            <w:tr w:rsidR="00F02B76" w14:paraId="5980831C" w14:textId="77777777" w:rsidTr="00011B77">
                              <w:trPr>
                                <w:trHeight w:val="321"/>
                              </w:trPr>
                              <w:tc>
                                <w:tcPr>
                                  <w:tcW w:w="10035" w:type="dxa"/>
                                  <w:shd w:val="clear" w:color="auto" w:fill="BCBEC0"/>
                                </w:tcPr>
                                <w:p w14:paraId="76B29BF4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42"/>
                                    <w:ind w:left="21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PREPARAÇÃODOHIDROJATEAMENTO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BCBEC0"/>
                                </w:tcPr>
                                <w:p w14:paraId="3D15E84F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79"/>
                                    <w:ind w:right="1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CBEC0"/>
                                </w:tcPr>
                                <w:p w14:paraId="0C7E0488" w14:textId="77777777" w:rsidR="00F02B76" w:rsidRPr="00BC2905" w:rsidRDefault="00F02B76" w:rsidP="0073286D">
                                  <w:pPr>
                                    <w:pStyle w:val="TableParagraph"/>
                                    <w:spacing w:before="79"/>
                                    <w:ind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2905"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F02B76" w14:paraId="283635CB" w14:textId="77777777" w:rsidTr="00011B77">
                              <w:trPr>
                                <w:trHeight w:val="507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3232C1BC" w14:textId="77777777" w:rsidR="00F02B76" w:rsidRPr="00BC2905" w:rsidRDefault="00F02B76" w:rsidP="00C83C70">
                                  <w:pPr>
                                    <w:pStyle w:val="TableParagraph"/>
                                    <w:spacing w:before="68" w:line="235" w:lineRule="auto"/>
                                    <w:ind w:left="327" w:hanging="264"/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</w:pP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.Foram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identificados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perigos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químicos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observados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FISPQs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BC2905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apropriadas?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03F06BD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F25866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52990C87" w14:textId="77777777" w:rsidTr="00011B77">
                              <w:trPr>
                                <w:trHeight w:val="507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42BA8696" w14:textId="77777777" w:rsidR="00F02B76" w:rsidRPr="004E1449" w:rsidRDefault="00F02B76">
                                  <w:pPr>
                                    <w:pStyle w:val="TableParagraph"/>
                                    <w:spacing w:before="68" w:line="235" w:lineRule="auto"/>
                                    <w:ind w:left="327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34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.Foram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seguidos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procedimentos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proteção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equipamentos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elétricos?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C9FA2B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8EF6A6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33C581B6" w14:textId="77777777" w:rsidTr="00011B77">
                              <w:trPr>
                                <w:trHeight w:val="482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54828928" w14:textId="77777777" w:rsidR="00F02B76" w:rsidRPr="004E1449" w:rsidRDefault="00F02B76">
                                  <w:pPr>
                                    <w:pStyle w:val="TableParagraph"/>
                                    <w:spacing w:before="24" w:line="235" w:lineRule="auto"/>
                                    <w:ind w:left="327" w:right="125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35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.Assegurado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a(s)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válvula(s)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alívio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compressor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hidrojato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possuem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data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inspeção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válida?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D4B5E0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20CE5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2C500908" w14:textId="77777777" w:rsidTr="00011B77">
                              <w:trPr>
                                <w:trHeight w:val="448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3B0DF8C3" w14:textId="77777777" w:rsidR="00F02B76" w:rsidRPr="004E1449" w:rsidRDefault="00F02B76">
                                  <w:pPr>
                                    <w:pStyle w:val="TableParagraph"/>
                                    <w:spacing w:before="6" w:line="235" w:lineRule="auto"/>
                                    <w:ind w:left="327" w:right="318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36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.Checar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todas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mangueiras,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acessórios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fixação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parato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anti-retorno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( cabo de segurança anti chicoteamento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assegurar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segurança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 w:rsidR="00BD294E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operação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0D1BEC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4E05C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F37B4CF" w14:textId="77777777" w:rsidTr="00011B77">
                              <w:trPr>
                                <w:trHeight w:val="448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1577490E" w14:textId="77777777" w:rsidR="00F02B76" w:rsidRPr="004E1449" w:rsidRDefault="00F02B76">
                                  <w:pPr>
                                    <w:pStyle w:val="TableParagraph"/>
                                    <w:spacing w:before="16" w:line="204" w:lineRule="exact"/>
                                    <w:ind w:left="327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37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mangueiras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alta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pressão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possuem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teste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pressão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certificados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para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uso?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3A6D10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6C387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625977FE" w14:textId="77777777" w:rsidTr="00011B77">
                              <w:trPr>
                                <w:trHeight w:val="464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27204DD4" w14:textId="77777777" w:rsidR="00F02B76" w:rsidRPr="004E1449" w:rsidRDefault="00F02B76">
                                  <w:pPr>
                                    <w:pStyle w:val="TableParagraph"/>
                                    <w:spacing w:before="33" w:line="204" w:lineRule="exact"/>
                                    <w:ind w:left="327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38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.Foi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realizado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321D9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 diálogo diário de segurança (DDS) antes de iniciar a atividade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5695AF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B921FC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5C170827" w14:textId="77777777" w:rsidTr="00AD3B9A">
                              <w:trPr>
                                <w:trHeight w:val="402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1D5D3500" w14:textId="77777777" w:rsidR="00F02B76" w:rsidRPr="004E1449" w:rsidRDefault="00F02B76" w:rsidP="00321D9F">
                                  <w:pPr>
                                    <w:pStyle w:val="TableParagraph"/>
                                    <w:spacing w:before="30"/>
                                    <w:ind w:left="6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Pr="004E144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.Foi instalada iluminação própria com </w:t>
                                  </w:r>
                                  <w:r w:rsidR="00046D0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sistema </w:t>
                                  </w:r>
                                  <w:r w:rsidRPr="004E144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DR </w:t>
                                  </w:r>
                                  <w:r w:rsidR="00046D0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e extrabaixa tensão </w:t>
                                  </w:r>
                                  <w:r w:rsidRPr="004E144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para o interior do tanque/ esfera?</w:t>
                                  </w:r>
                                  <w:r w:rsidR="00321D9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C6FFCB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4FCA77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5D891F4C" w14:textId="77777777" w:rsidTr="00011B77">
                              <w:trPr>
                                <w:trHeight w:val="549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7AA0A099" w14:textId="77777777" w:rsidR="00F02B76" w:rsidRPr="004E1449" w:rsidRDefault="00F02B76" w:rsidP="0073286D">
                                  <w:pPr>
                                    <w:pStyle w:val="TableParagraph"/>
                                    <w:tabs>
                                      <w:tab w:val="left" w:pos="3100"/>
                                      <w:tab w:val="left" w:pos="4025"/>
                                    </w:tabs>
                                    <w:spacing w:before="97" w:line="235" w:lineRule="auto"/>
                                    <w:ind w:left="327" w:right="97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40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.Verificar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há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peças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ou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partes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equipamento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possa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ser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arremessa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momento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hidrojateamento,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proteger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operador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hidrojato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com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defletores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capazes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suportar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impactos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material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sólido.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3E0504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5358FA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639F6BB1" w14:textId="77777777" w:rsidTr="00DF3339">
                              <w:trPr>
                                <w:trHeight w:val="955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70829474" w14:textId="77777777" w:rsidR="00F02B76" w:rsidRPr="004E1449" w:rsidRDefault="00F02B76" w:rsidP="0073286D">
                                  <w:pPr>
                                    <w:pStyle w:val="TableParagraph"/>
                                    <w:spacing w:before="8" w:line="235" w:lineRule="auto"/>
                                    <w:ind w:left="327" w:right="125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1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.Garantir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atmosfera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interna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esteja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em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21%(+/-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0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,5%</w:t>
                                  </w:r>
                                  <w:r w:rsidR="00046D0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) PET- permissão de trabalho em Espaço Confinado, 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em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casos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especiais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avaliar/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utilizar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sistemas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autônomos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ou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mandado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conforme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abaixo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indicado:</w:t>
                                  </w:r>
                                </w:p>
                                <w:p w14:paraId="5C860AEB" w14:textId="77777777" w:rsidR="00F02B76" w:rsidRPr="004E1449" w:rsidRDefault="00F02B76" w:rsidP="0073286D">
                                  <w:pPr>
                                    <w:pStyle w:val="TableParagraph"/>
                                    <w:tabs>
                                      <w:tab w:val="left" w:pos="318"/>
                                      <w:tab w:val="left" w:pos="1926"/>
                                      <w:tab w:val="left" w:pos="2180"/>
                                    </w:tabs>
                                    <w:spacing w:before="81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)Sistema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autônomo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ab/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Macacão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nível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c/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armandado</w:t>
                                  </w:r>
                                </w:p>
                                <w:p w14:paraId="1D5DBF0D" w14:textId="77777777" w:rsidR="00F02B76" w:rsidRPr="004E1449" w:rsidRDefault="00F02B76" w:rsidP="0073286D">
                                  <w:pPr>
                                    <w:pStyle w:val="TableParagraph"/>
                                    <w:spacing w:before="12" w:line="235" w:lineRule="auto"/>
                                    <w:ind w:left="327" w:right="318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)Arco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filter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validado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ab/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(  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)Mangueiras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ar(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testadas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limpas)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0771BDB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747AFF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19A44B0" w14:textId="77777777" w:rsidTr="00011B77">
                              <w:trPr>
                                <w:trHeight w:val="731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75F34415" w14:textId="77777777" w:rsidR="00F02B76" w:rsidRPr="004E1449" w:rsidRDefault="00046D0F">
                                  <w:pPr>
                                    <w:pStyle w:val="TableParagraph"/>
                                    <w:tabs>
                                      <w:tab w:val="left" w:pos="318"/>
                                      <w:tab w:val="left" w:pos="1901"/>
                                      <w:tab w:val="left" w:pos="2197"/>
                                    </w:tabs>
                                    <w:spacing w:before="78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42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 Garantir que todas as conexões de mangueiras estejam fixas comconectores de segurança (enforcadores) e que elas estejam com 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cobertura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segurança,conforme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apropriado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87D138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7200EC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476B0C49" w14:textId="77777777" w:rsidTr="00011B77">
                              <w:trPr>
                                <w:trHeight w:val="456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5649DD71" w14:textId="77777777" w:rsidR="00F02B76" w:rsidRPr="004E1449" w:rsidRDefault="00F02B76" w:rsidP="0073286D">
                                  <w:pPr>
                                    <w:pStyle w:val="TableParagraph"/>
                                    <w:spacing w:line="235" w:lineRule="auto"/>
                                    <w:ind w:left="327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4</w:t>
                                  </w:r>
                                  <w:r w:rsidR="00046D0F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3</w:t>
                                  </w:r>
                                  <w:r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Tubulações,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conexões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fixadores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sistema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hidrojateamento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foram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testados</w:t>
                                  </w:r>
                                  <w:r w:rsidR="00296D81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EC5CD3">
                                    <w:rPr>
                                      <w:rFonts w:ascii="Arial" w:hAnsi="Arial" w:cs="Arial"/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hidrostaticamente?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AC11928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EFCF5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B76" w14:paraId="173C86CD" w14:textId="77777777" w:rsidTr="00296D81">
                              <w:trPr>
                                <w:trHeight w:val="374"/>
                              </w:trPr>
                              <w:tc>
                                <w:tcPr>
                                  <w:tcW w:w="10035" w:type="dxa"/>
                                </w:tcPr>
                                <w:p w14:paraId="70C318B8" w14:textId="77777777" w:rsidR="00F02B76" w:rsidRPr="004E1449" w:rsidRDefault="00046D0F" w:rsidP="0073286D">
                                  <w:pPr>
                                    <w:pStyle w:val="TableParagraph"/>
                                    <w:spacing w:before="26" w:line="235" w:lineRule="auto"/>
                                    <w:ind w:left="327" w:right="125" w:hanging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44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.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Mangueiras,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bicos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lanças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são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testados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>periodicamente,ou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antes,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recomeçar</w:t>
                                  </w:r>
                                  <w:r w:rsidR="00296D81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um</w:t>
                                  </w:r>
                                  <w:r w:rsidR="00DF333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02B76" w:rsidRPr="004E1449">
                                    <w:rPr>
                                      <w:b/>
                                      <w:color w:val="231F20"/>
                                      <w:w w:val="85"/>
                                      <w:sz w:val="18"/>
                                    </w:rPr>
                                    <w:t>serviço?</w:t>
                                  </w:r>
                                </w:p>
                                <w:p w14:paraId="079840A3" w14:textId="77777777" w:rsidR="00F02B76" w:rsidRPr="004E1449" w:rsidRDefault="00F02B76" w:rsidP="00296D81">
                                  <w:pPr>
                                    <w:pStyle w:val="TableParagraph"/>
                                    <w:spacing w:before="87" w:line="235" w:lineRule="auto"/>
                                    <w:ind w:left="327" w:right="64" w:hanging="264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6F44F01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87D67F" w14:textId="77777777" w:rsidR="00F02B76" w:rsidRPr="004E1449" w:rsidRDefault="00F02B7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C36F3" w14:textId="77777777" w:rsidR="00F02B76" w:rsidRDefault="00F02B76" w:rsidP="00046D0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EC3A9" id="Text Box 28" o:spid="_x0000_s1036" type="#_x0000_t202" style="width:569pt;height:3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1"/>
                        <w:tblW w:w="11310" w:type="dxa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5"/>
                        <w:gridCol w:w="708"/>
                        <w:gridCol w:w="567"/>
                      </w:tblGrid>
                      <w:tr w:rsidR="00F02B76" w14:paraId="5980831C" w14:textId="77777777" w:rsidTr="00011B77">
                        <w:trPr>
                          <w:trHeight w:val="321"/>
                        </w:trPr>
                        <w:tc>
                          <w:tcPr>
                            <w:tcW w:w="10035" w:type="dxa"/>
                            <w:shd w:val="clear" w:color="auto" w:fill="BCBEC0"/>
                          </w:tcPr>
                          <w:p w14:paraId="76B29BF4" w14:textId="77777777" w:rsidR="00F02B76" w:rsidRPr="00BC2905" w:rsidRDefault="00F02B76" w:rsidP="0073286D">
                            <w:pPr>
                              <w:pStyle w:val="TableParagraph"/>
                              <w:spacing w:before="42"/>
                              <w:ind w:left="218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PREPARAÇÃODOHIDROJATEAMENTO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BCBEC0"/>
                          </w:tcPr>
                          <w:p w14:paraId="3D15E84F" w14:textId="77777777" w:rsidR="00F02B76" w:rsidRPr="00BC2905" w:rsidRDefault="00F02B76" w:rsidP="0073286D">
                            <w:pPr>
                              <w:pStyle w:val="TableParagraph"/>
                              <w:spacing w:before="79"/>
                              <w:ind w:right="17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BCBEC0"/>
                          </w:tcPr>
                          <w:p w14:paraId="0C7E0488" w14:textId="77777777" w:rsidR="00F02B76" w:rsidRPr="00BC2905" w:rsidRDefault="00F02B76" w:rsidP="0073286D">
                            <w:pPr>
                              <w:pStyle w:val="TableParagraph"/>
                              <w:spacing w:before="79"/>
                              <w:ind w:right="28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BC2905"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F02B76" w14:paraId="283635CB" w14:textId="77777777" w:rsidTr="00011B77">
                        <w:trPr>
                          <w:trHeight w:val="507"/>
                        </w:trPr>
                        <w:tc>
                          <w:tcPr>
                            <w:tcW w:w="10035" w:type="dxa"/>
                          </w:tcPr>
                          <w:p w14:paraId="3232C1BC" w14:textId="77777777" w:rsidR="00F02B76" w:rsidRPr="00BC2905" w:rsidRDefault="00F02B76" w:rsidP="00C83C70">
                            <w:pPr>
                              <w:pStyle w:val="TableParagraph"/>
                              <w:spacing w:before="68" w:line="235" w:lineRule="auto"/>
                              <w:ind w:left="327" w:hanging="264"/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</w:pP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.Foram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identificados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perigos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químicos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observados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FISPQs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BC2905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apropriadas?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603F06BD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F25866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52990C87" w14:textId="77777777" w:rsidTr="00011B77">
                        <w:trPr>
                          <w:trHeight w:val="507"/>
                        </w:trPr>
                        <w:tc>
                          <w:tcPr>
                            <w:tcW w:w="10035" w:type="dxa"/>
                          </w:tcPr>
                          <w:p w14:paraId="42BA8696" w14:textId="77777777" w:rsidR="00F02B76" w:rsidRPr="004E1449" w:rsidRDefault="00F02B76">
                            <w:pPr>
                              <w:pStyle w:val="TableParagraph"/>
                              <w:spacing w:before="68" w:line="235" w:lineRule="auto"/>
                              <w:ind w:left="327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34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.Foram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seguidos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procedimentos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para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proteção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equipamentos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elétricos?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08C9FA2B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8EF6A6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33C581B6" w14:textId="77777777" w:rsidTr="00011B77">
                        <w:trPr>
                          <w:trHeight w:val="482"/>
                        </w:trPr>
                        <w:tc>
                          <w:tcPr>
                            <w:tcW w:w="10035" w:type="dxa"/>
                          </w:tcPr>
                          <w:p w14:paraId="54828928" w14:textId="77777777" w:rsidR="00F02B76" w:rsidRPr="004E1449" w:rsidRDefault="00F02B76">
                            <w:pPr>
                              <w:pStyle w:val="TableParagraph"/>
                              <w:spacing w:before="24" w:line="235" w:lineRule="auto"/>
                              <w:ind w:left="327" w:right="125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35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.Assegurado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que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a(s)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válvula(s)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alívio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compressor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hidrojato</w:t>
                            </w:r>
                            <w:r w:rsidR="00BD294E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possuem</w:t>
                            </w:r>
                            <w:r w:rsidR="00BD294E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data</w:t>
                            </w:r>
                            <w:r w:rsidR="00BD294E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 w:rsidR="00BD294E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inspeção</w:t>
                            </w:r>
                            <w:r w:rsidR="00BD294E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válida?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2ED4B5E0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20CE5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2C500908" w14:textId="77777777" w:rsidTr="00011B77">
                        <w:trPr>
                          <w:trHeight w:val="448"/>
                        </w:trPr>
                        <w:tc>
                          <w:tcPr>
                            <w:tcW w:w="10035" w:type="dxa"/>
                          </w:tcPr>
                          <w:p w14:paraId="3B0DF8C3" w14:textId="77777777" w:rsidR="00F02B76" w:rsidRPr="004E1449" w:rsidRDefault="00F02B76">
                            <w:pPr>
                              <w:pStyle w:val="TableParagraph"/>
                              <w:spacing w:before="6" w:line="235" w:lineRule="auto"/>
                              <w:ind w:left="327" w:right="318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36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.Checar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todas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mangueiras,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acessórios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fixação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parato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anti-retorno</w:t>
                            </w:r>
                            <w:r w:rsidR="00321D9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( cabo de segurança anti chicoteamento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para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assegurar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segurança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na</w:t>
                            </w:r>
                            <w:r w:rsidR="00BD294E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operação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220D1BEC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4E05C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F37B4CF" w14:textId="77777777" w:rsidTr="00011B77">
                        <w:trPr>
                          <w:trHeight w:val="448"/>
                        </w:trPr>
                        <w:tc>
                          <w:tcPr>
                            <w:tcW w:w="10035" w:type="dxa"/>
                          </w:tcPr>
                          <w:p w14:paraId="1577490E" w14:textId="77777777" w:rsidR="00F02B76" w:rsidRPr="004E1449" w:rsidRDefault="00F02B76">
                            <w:pPr>
                              <w:pStyle w:val="TableParagraph"/>
                              <w:spacing w:before="16" w:line="204" w:lineRule="exact"/>
                              <w:ind w:left="327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37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mangueiras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alta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pressão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possuem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teste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pressão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certificados</w:t>
                            </w:r>
                            <w:r w:rsidR="00296D81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para</w:t>
                            </w:r>
                            <w:r w:rsidR="00321D9F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uso?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1C3A6D10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76C387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625977FE" w14:textId="77777777" w:rsidTr="00011B77">
                        <w:trPr>
                          <w:trHeight w:val="464"/>
                        </w:trPr>
                        <w:tc>
                          <w:tcPr>
                            <w:tcW w:w="10035" w:type="dxa"/>
                          </w:tcPr>
                          <w:p w14:paraId="27204DD4" w14:textId="77777777" w:rsidR="00F02B76" w:rsidRPr="004E1449" w:rsidRDefault="00F02B76">
                            <w:pPr>
                              <w:pStyle w:val="TableParagraph"/>
                              <w:spacing w:before="33" w:line="204" w:lineRule="exact"/>
                              <w:ind w:left="327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38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.Foi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realizado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321D9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 diálogo diário de segurança (DDS) antes de iniciar a atividade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1D5695AF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B921FC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5C170827" w14:textId="77777777" w:rsidTr="00AD3B9A">
                        <w:trPr>
                          <w:trHeight w:val="402"/>
                        </w:trPr>
                        <w:tc>
                          <w:tcPr>
                            <w:tcW w:w="10035" w:type="dxa"/>
                          </w:tcPr>
                          <w:p w14:paraId="1D5D3500" w14:textId="77777777" w:rsidR="00F02B76" w:rsidRPr="004E1449" w:rsidRDefault="00F02B76" w:rsidP="00321D9F">
                            <w:pPr>
                              <w:pStyle w:val="TableParagraph"/>
                              <w:spacing w:before="30"/>
                              <w:ind w:left="6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39</w:t>
                            </w:r>
                            <w:r w:rsidRPr="004E14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.Foi instalada iluminação própria com </w:t>
                            </w:r>
                            <w:r w:rsidR="00046D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sistema </w:t>
                            </w:r>
                            <w:r w:rsidRPr="004E14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 </w:t>
                            </w:r>
                            <w:r w:rsidR="00046D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 extrabaixa tensão </w:t>
                            </w:r>
                            <w:r w:rsidRPr="004E1449">
                              <w:rPr>
                                <w:b/>
                                <w:sz w:val="16"/>
                                <w:szCs w:val="16"/>
                              </w:rPr>
                              <w:t>para o interior do tanque/ esfera?</w:t>
                            </w:r>
                            <w:r w:rsidR="00321D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1BC6FFCB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4FCA77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5D891F4C" w14:textId="77777777" w:rsidTr="00011B77">
                        <w:trPr>
                          <w:trHeight w:val="549"/>
                        </w:trPr>
                        <w:tc>
                          <w:tcPr>
                            <w:tcW w:w="10035" w:type="dxa"/>
                          </w:tcPr>
                          <w:p w14:paraId="7AA0A099" w14:textId="77777777" w:rsidR="00F02B76" w:rsidRPr="004E1449" w:rsidRDefault="00F02B76" w:rsidP="0073286D">
                            <w:pPr>
                              <w:pStyle w:val="TableParagraph"/>
                              <w:tabs>
                                <w:tab w:val="left" w:pos="3100"/>
                                <w:tab w:val="left" w:pos="4025"/>
                              </w:tabs>
                              <w:spacing w:before="97" w:line="235" w:lineRule="auto"/>
                              <w:ind w:left="327" w:right="97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40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.Verificar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há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peças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partes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no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equipamento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que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possa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ser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arremessa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no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momento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hidrojateamento,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proteger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operador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hidrojato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com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defletores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capazes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suportar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impactos</w:t>
                            </w:r>
                            <w:r w:rsidR="00296D81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material</w:t>
                            </w:r>
                            <w:r w:rsidR="00296D81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sólido.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7F3E0504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5358FA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639F6BB1" w14:textId="77777777" w:rsidTr="00DF3339">
                        <w:trPr>
                          <w:trHeight w:val="955"/>
                        </w:trPr>
                        <w:tc>
                          <w:tcPr>
                            <w:tcW w:w="10035" w:type="dxa"/>
                          </w:tcPr>
                          <w:p w14:paraId="70829474" w14:textId="77777777" w:rsidR="00F02B76" w:rsidRPr="004E1449" w:rsidRDefault="00F02B76" w:rsidP="0073286D">
                            <w:pPr>
                              <w:pStyle w:val="TableParagraph"/>
                              <w:spacing w:before="8" w:line="235" w:lineRule="auto"/>
                              <w:ind w:left="327" w:right="125" w:hanging="2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1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.Garantir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que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atmosfera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interna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esteja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em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21%(+/-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0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,5%</w:t>
                            </w:r>
                            <w:r w:rsidR="00046D0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) PET- permissão de trabalho em Espaço Confinado, 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em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casos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especiais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avaliar/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utilizar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sistemas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autônomos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mandado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conforme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abaixo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indicado:</w:t>
                            </w:r>
                          </w:p>
                          <w:p w14:paraId="5C860AEB" w14:textId="77777777" w:rsidR="00F02B76" w:rsidRPr="004E1449" w:rsidRDefault="00F02B76" w:rsidP="0073286D">
                            <w:pPr>
                              <w:pStyle w:val="TableParagraph"/>
                              <w:tabs>
                                <w:tab w:val="left" w:pos="318"/>
                                <w:tab w:val="left" w:pos="1926"/>
                                <w:tab w:val="left" w:pos="2180"/>
                              </w:tabs>
                              <w:spacing w:before="81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(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ab/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)Sistema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autônomo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ab/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(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ab/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)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Macacão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nível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c/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armandado</w:t>
                            </w:r>
                          </w:p>
                          <w:p w14:paraId="1D5DBF0D" w14:textId="77777777" w:rsidR="00F02B76" w:rsidRPr="004E1449" w:rsidRDefault="00F02B76" w:rsidP="0073286D">
                            <w:pPr>
                              <w:pStyle w:val="TableParagraph"/>
                              <w:spacing w:before="12" w:line="235" w:lineRule="auto"/>
                              <w:ind w:left="327" w:right="318" w:hanging="2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(</w:t>
                            </w:r>
                            <w:r w:rsidRPr="004E1449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ab/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)Arco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filter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validado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ab/>
                            </w:r>
                            <w:r w:rsidR="00296D81"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(  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)Mangueiras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ar(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testadas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limpas)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30771BDB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747AFF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19A44B0" w14:textId="77777777" w:rsidTr="00011B77">
                        <w:trPr>
                          <w:trHeight w:val="731"/>
                        </w:trPr>
                        <w:tc>
                          <w:tcPr>
                            <w:tcW w:w="10035" w:type="dxa"/>
                          </w:tcPr>
                          <w:p w14:paraId="75F34415" w14:textId="77777777" w:rsidR="00F02B76" w:rsidRPr="004E1449" w:rsidRDefault="00046D0F">
                            <w:pPr>
                              <w:pStyle w:val="TableParagraph"/>
                              <w:tabs>
                                <w:tab w:val="left" w:pos="318"/>
                                <w:tab w:val="left" w:pos="1901"/>
                                <w:tab w:val="left" w:pos="2197"/>
                              </w:tabs>
                              <w:spacing w:before="78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42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 Garantir que todas as conexões de mangueiras estejam fixas comconectores de segurança (enforcadores) e que elas estejam com a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cobertura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segurança,conforme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apropriado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1087D138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7200EC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476B0C49" w14:textId="77777777" w:rsidTr="00011B77">
                        <w:trPr>
                          <w:trHeight w:val="456"/>
                        </w:trPr>
                        <w:tc>
                          <w:tcPr>
                            <w:tcW w:w="10035" w:type="dxa"/>
                          </w:tcPr>
                          <w:p w14:paraId="5649DD71" w14:textId="77777777" w:rsidR="00F02B76" w:rsidRPr="004E1449" w:rsidRDefault="00F02B76" w:rsidP="0073286D">
                            <w:pPr>
                              <w:pStyle w:val="TableParagraph"/>
                              <w:spacing w:line="235" w:lineRule="auto"/>
                              <w:ind w:left="327" w:hanging="264"/>
                              <w:rPr>
                                <w:b/>
                                <w:sz w:val="18"/>
                              </w:rPr>
                            </w:pP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4</w:t>
                            </w:r>
                            <w:r w:rsidR="00046D0F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3</w:t>
                            </w:r>
                            <w:r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Tubulações,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conexões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fixadores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do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sistema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>hidrojateamento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>foram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>testados</w:t>
                            </w:r>
                            <w:r w:rsidR="00296D81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EC5CD3">
                              <w:rPr>
                                <w:rFonts w:ascii="Arial" w:hAnsi="Arial" w:cs="Arial"/>
                                <w:b/>
                                <w:color w:val="231F20"/>
                                <w:w w:val="85"/>
                                <w:sz w:val="18"/>
                              </w:rPr>
                              <w:t>hidrostaticamente?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6AC11928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EEFCF5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02B76" w14:paraId="173C86CD" w14:textId="77777777" w:rsidTr="00296D81">
                        <w:trPr>
                          <w:trHeight w:val="374"/>
                        </w:trPr>
                        <w:tc>
                          <w:tcPr>
                            <w:tcW w:w="10035" w:type="dxa"/>
                          </w:tcPr>
                          <w:p w14:paraId="70C318B8" w14:textId="77777777" w:rsidR="00F02B76" w:rsidRPr="004E1449" w:rsidRDefault="00046D0F" w:rsidP="0073286D">
                            <w:pPr>
                              <w:pStyle w:val="TableParagraph"/>
                              <w:spacing w:before="26" w:line="235" w:lineRule="auto"/>
                              <w:ind w:left="327" w:right="125" w:hanging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44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.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Mangueiras,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bicos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e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lanças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são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testados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>periodicamente,ou</w:t>
                            </w:r>
                            <w:r w:rsidR="00296D81">
                              <w:rPr>
                                <w:b/>
                                <w:color w:val="231F20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antes,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recomeçar</w:t>
                            </w:r>
                            <w:r w:rsidR="00296D81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um</w:t>
                            </w:r>
                            <w:r w:rsidR="00DF333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02B76" w:rsidRPr="004E1449">
                              <w:rPr>
                                <w:b/>
                                <w:color w:val="231F20"/>
                                <w:w w:val="85"/>
                                <w:sz w:val="18"/>
                              </w:rPr>
                              <w:t>serviço?</w:t>
                            </w:r>
                          </w:p>
                          <w:p w14:paraId="079840A3" w14:textId="77777777" w:rsidR="00F02B76" w:rsidRPr="004E1449" w:rsidRDefault="00F02B76" w:rsidP="00296D81">
                            <w:pPr>
                              <w:pStyle w:val="TableParagraph"/>
                              <w:spacing w:before="87" w:line="235" w:lineRule="auto"/>
                              <w:ind w:left="327" w:right="64" w:hanging="264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14:paraId="76F44F01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87D67F" w14:textId="77777777" w:rsidR="00F02B76" w:rsidRPr="004E1449" w:rsidRDefault="00F02B7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0C36F3" w14:textId="77777777" w:rsidR="00F02B76" w:rsidRDefault="00F02B76" w:rsidP="00046D0F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11369" w:type="dxa"/>
        <w:tblInd w:w="-144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073"/>
        <w:gridCol w:w="1166"/>
        <w:gridCol w:w="744"/>
        <w:gridCol w:w="306"/>
        <w:gridCol w:w="315"/>
        <w:gridCol w:w="2076"/>
        <w:gridCol w:w="8"/>
        <w:gridCol w:w="1384"/>
        <w:gridCol w:w="305"/>
        <w:gridCol w:w="306"/>
        <w:gridCol w:w="1662"/>
        <w:gridCol w:w="13"/>
      </w:tblGrid>
      <w:tr w:rsidR="00860EBF" w14:paraId="35E18F75" w14:textId="77777777" w:rsidTr="00860EBF">
        <w:trPr>
          <w:gridAfter w:val="1"/>
          <w:wAfter w:w="13" w:type="dxa"/>
          <w:trHeight w:val="308"/>
        </w:trPr>
        <w:tc>
          <w:tcPr>
            <w:tcW w:w="11356" w:type="dxa"/>
            <w:gridSpan w:val="12"/>
            <w:tcBorders>
              <w:bottom w:val="single" w:sz="6" w:space="0" w:color="231F20"/>
            </w:tcBorders>
            <w:shd w:val="clear" w:color="auto" w:fill="BCBEC0"/>
          </w:tcPr>
          <w:p w14:paraId="4895CCE0" w14:textId="0E91A4F0" w:rsidR="00860EBF" w:rsidRDefault="00860EBF" w:rsidP="0073286D">
            <w:pPr>
              <w:pStyle w:val="TableParagraph"/>
              <w:spacing w:before="19" w:line="248" w:lineRule="exact"/>
              <w:ind w:left="2476" w:right="24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>RECEBIDO</w:t>
            </w:r>
            <w:r w:rsidR="00D31560"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E</w:t>
            </w:r>
            <w:r w:rsidR="00D31560"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VISTORIADOR</w:t>
            </w:r>
            <w:r w:rsidR="00D31560">
              <w:rPr>
                <w:rFonts w:ascii="Arial"/>
                <w:b/>
                <w:color w:val="231F20"/>
              </w:rPr>
              <w:t xml:space="preserve"> POR</w:t>
            </w:r>
            <w:r>
              <w:rPr>
                <w:rFonts w:ascii="Arial"/>
                <w:b/>
                <w:color w:val="231F20"/>
              </w:rPr>
              <w:t>:</w:t>
            </w:r>
          </w:p>
        </w:tc>
      </w:tr>
      <w:tr w:rsidR="00860EBF" w14:paraId="0FFF2BDE" w14:textId="77777777" w:rsidTr="00860EBF">
        <w:trPr>
          <w:gridAfter w:val="1"/>
          <w:wAfter w:w="13" w:type="dxa"/>
          <w:trHeight w:val="330"/>
        </w:trPr>
        <w:tc>
          <w:tcPr>
            <w:tcW w:w="3084" w:type="dxa"/>
            <w:gridSpan w:val="2"/>
            <w:vMerge w:val="restart"/>
            <w:tcBorders>
              <w:top w:val="single" w:sz="6" w:space="0" w:color="231F20"/>
            </w:tcBorders>
          </w:tcPr>
          <w:p w14:paraId="29494C6E" w14:textId="77777777" w:rsidR="00860EBF" w:rsidRDefault="00860EBF" w:rsidP="0073286D">
            <w:pPr>
              <w:pStyle w:val="TableParagraph"/>
              <w:spacing w:before="39"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TÉCNICO DE SEGURANÇA:</w:t>
            </w:r>
          </w:p>
          <w:p w14:paraId="7C05D207" w14:textId="77777777" w:rsidR="00860EBF" w:rsidRDefault="00860EBF" w:rsidP="0073286D">
            <w:pPr>
              <w:pStyle w:val="TableParagraph"/>
              <w:spacing w:line="204" w:lineRule="exact"/>
              <w:ind w:left="60"/>
              <w:rPr>
                <w:sz w:val="18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231F20"/>
            </w:tcBorders>
          </w:tcPr>
          <w:p w14:paraId="06574DFC" w14:textId="77777777" w:rsidR="00860EBF" w:rsidRDefault="00860EBF" w:rsidP="0073286D">
            <w:pPr>
              <w:pStyle w:val="TableParagraph"/>
              <w:spacing w:before="41"/>
              <w:ind w:left="72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3449" w:type="dxa"/>
            <w:gridSpan w:val="5"/>
            <w:tcBorders>
              <w:top w:val="single" w:sz="6" w:space="0" w:color="231F20"/>
            </w:tcBorders>
          </w:tcPr>
          <w:p w14:paraId="5E575E57" w14:textId="77777777" w:rsidR="00860EBF" w:rsidRDefault="00AD3B9A" w:rsidP="0073286D">
            <w:pPr>
              <w:pStyle w:val="TableParagraph"/>
              <w:spacing w:before="39" w:line="204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ENCARREGADO </w:t>
            </w:r>
            <w:r w:rsidR="00860EBF">
              <w:rPr>
                <w:color w:val="231F20"/>
                <w:sz w:val="18"/>
              </w:rPr>
              <w:t>DE</w:t>
            </w:r>
            <w:r>
              <w:rPr>
                <w:color w:val="231F20"/>
                <w:sz w:val="18"/>
              </w:rPr>
              <w:t xml:space="preserve"> </w:t>
            </w:r>
            <w:r w:rsidR="00860EBF">
              <w:rPr>
                <w:color w:val="231F20"/>
                <w:sz w:val="18"/>
              </w:rPr>
              <w:t>HIDROJATO:</w:t>
            </w:r>
          </w:p>
          <w:p w14:paraId="58CB065F" w14:textId="77777777" w:rsidR="00860EBF" w:rsidRDefault="00860EBF" w:rsidP="0073286D">
            <w:pPr>
              <w:pStyle w:val="TableParagraph"/>
              <w:spacing w:line="204" w:lineRule="exact"/>
              <w:ind w:left="84"/>
              <w:rPr>
                <w:sz w:val="18"/>
              </w:rPr>
            </w:pPr>
          </w:p>
        </w:tc>
        <w:tc>
          <w:tcPr>
            <w:tcW w:w="3657" w:type="dxa"/>
            <w:gridSpan w:val="4"/>
            <w:tcBorders>
              <w:top w:val="single" w:sz="6" w:space="0" w:color="231F20"/>
            </w:tcBorders>
          </w:tcPr>
          <w:p w14:paraId="7FC05162" w14:textId="77777777" w:rsidR="00860EBF" w:rsidRDefault="00860EBF" w:rsidP="0073286D">
            <w:pPr>
              <w:pStyle w:val="TableParagraph"/>
              <w:spacing w:before="41"/>
              <w:ind w:left="89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</w:tr>
      <w:tr w:rsidR="00860EBF" w14:paraId="3FFF6FE9" w14:textId="77777777" w:rsidTr="00860EBF">
        <w:trPr>
          <w:gridAfter w:val="1"/>
          <w:wAfter w:w="13" w:type="dxa"/>
          <w:trHeight w:val="329"/>
        </w:trPr>
        <w:tc>
          <w:tcPr>
            <w:tcW w:w="3084" w:type="dxa"/>
            <w:gridSpan w:val="2"/>
            <w:vMerge/>
            <w:tcBorders>
              <w:top w:val="nil"/>
            </w:tcBorders>
          </w:tcPr>
          <w:p w14:paraId="4B42A283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66164A3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gridSpan w:val="5"/>
            <w:tcBorders>
              <w:top w:val="nil"/>
            </w:tcBorders>
          </w:tcPr>
          <w:p w14:paraId="715EB460" w14:textId="77777777" w:rsidR="00860EBF" w:rsidRDefault="00860EBF" w:rsidP="0073286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z</w:t>
            </w:r>
          </w:p>
        </w:tc>
        <w:tc>
          <w:tcPr>
            <w:tcW w:w="3657" w:type="dxa"/>
            <w:gridSpan w:val="4"/>
            <w:tcBorders>
              <w:top w:val="nil"/>
            </w:tcBorders>
          </w:tcPr>
          <w:p w14:paraId="593ACE0B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</w:tr>
      <w:tr w:rsidR="00860EBF" w14:paraId="1FAE5334" w14:textId="77777777" w:rsidTr="00860EBF">
        <w:trPr>
          <w:gridBefore w:val="1"/>
          <w:gridAfter w:val="1"/>
          <w:wBefore w:w="11" w:type="dxa"/>
          <w:wAfter w:w="13" w:type="dxa"/>
          <w:trHeight w:val="251"/>
        </w:trPr>
        <w:tc>
          <w:tcPr>
            <w:tcW w:w="3073" w:type="dxa"/>
            <w:vMerge w:val="restart"/>
            <w:tcBorders>
              <w:bottom w:val="single" w:sz="6" w:space="0" w:color="231F20"/>
            </w:tcBorders>
          </w:tcPr>
          <w:p w14:paraId="45751769" w14:textId="77777777" w:rsidR="00860EBF" w:rsidRDefault="00860EBF" w:rsidP="0073286D">
            <w:pPr>
              <w:pStyle w:val="TableParagraph"/>
              <w:spacing w:before="32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166" w:type="dxa"/>
            <w:vMerge w:val="restart"/>
            <w:tcBorders>
              <w:bottom w:val="single" w:sz="6" w:space="0" w:color="231F20"/>
            </w:tcBorders>
          </w:tcPr>
          <w:p w14:paraId="380FE1D9" w14:textId="77777777" w:rsidR="00860EBF" w:rsidRDefault="00860EBF" w:rsidP="0073286D">
            <w:pPr>
              <w:pStyle w:val="TableParagraph"/>
              <w:spacing w:before="14"/>
              <w:ind w:left="72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1365" w:type="dxa"/>
            <w:gridSpan w:val="3"/>
            <w:tcBorders>
              <w:bottom w:val="nil"/>
            </w:tcBorders>
          </w:tcPr>
          <w:p w14:paraId="54581F57" w14:textId="77777777" w:rsidR="00860EBF" w:rsidRDefault="00860EBF" w:rsidP="0073286D">
            <w:pPr>
              <w:pStyle w:val="TableParagraph"/>
              <w:spacing w:before="14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  <w:tc>
          <w:tcPr>
            <w:tcW w:w="2076" w:type="dxa"/>
            <w:vMerge w:val="restart"/>
            <w:tcBorders>
              <w:bottom w:val="single" w:sz="6" w:space="0" w:color="231F20"/>
            </w:tcBorders>
          </w:tcPr>
          <w:p w14:paraId="53B740D2" w14:textId="77777777" w:rsidR="00860EBF" w:rsidRDefault="00860EBF" w:rsidP="0073286D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392" w:type="dxa"/>
            <w:gridSpan w:val="2"/>
            <w:vMerge w:val="restart"/>
            <w:tcBorders>
              <w:bottom w:val="single" w:sz="6" w:space="0" w:color="231F20"/>
            </w:tcBorders>
          </w:tcPr>
          <w:p w14:paraId="383E8790" w14:textId="77777777" w:rsidR="00860EBF" w:rsidRDefault="00860EBF" w:rsidP="0073286D">
            <w:pPr>
              <w:pStyle w:val="TableParagraph"/>
              <w:spacing w:before="12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2273" w:type="dxa"/>
            <w:gridSpan w:val="3"/>
            <w:tcBorders>
              <w:bottom w:val="nil"/>
            </w:tcBorders>
          </w:tcPr>
          <w:p w14:paraId="51E37FE5" w14:textId="77777777" w:rsidR="00860EBF" w:rsidRDefault="00860EBF" w:rsidP="0073286D">
            <w:pPr>
              <w:pStyle w:val="TableParagraph"/>
              <w:spacing w:before="12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</w:tr>
      <w:tr w:rsidR="00860EBF" w14:paraId="2B0CFC23" w14:textId="77777777" w:rsidTr="00860EBF">
        <w:trPr>
          <w:gridBefore w:val="1"/>
          <w:gridAfter w:val="1"/>
          <w:wBefore w:w="11" w:type="dxa"/>
          <w:wAfter w:w="13" w:type="dxa"/>
          <w:trHeight w:val="196"/>
        </w:trPr>
        <w:tc>
          <w:tcPr>
            <w:tcW w:w="3073" w:type="dxa"/>
            <w:vMerge/>
            <w:tcBorders>
              <w:top w:val="nil"/>
              <w:bottom w:val="single" w:sz="6" w:space="0" w:color="231F20"/>
            </w:tcBorders>
          </w:tcPr>
          <w:p w14:paraId="7DBAB1A7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single" w:sz="6" w:space="0" w:color="231F20"/>
            </w:tcBorders>
          </w:tcPr>
          <w:p w14:paraId="7E3E439B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single" w:sz="6" w:space="0" w:color="231F20"/>
            </w:tcBorders>
          </w:tcPr>
          <w:p w14:paraId="35B49FE6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nil"/>
              <w:bottom w:val="single" w:sz="6" w:space="0" w:color="231F20"/>
            </w:tcBorders>
          </w:tcPr>
          <w:p w14:paraId="6D670781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nil"/>
              <w:bottom w:val="single" w:sz="6" w:space="0" w:color="231F20"/>
            </w:tcBorders>
          </w:tcPr>
          <w:p w14:paraId="2497CE9C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6" w:space="0" w:color="231F20"/>
            </w:tcBorders>
          </w:tcPr>
          <w:p w14:paraId="6EDDFC21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14:paraId="551E6670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nil"/>
              <w:bottom w:val="single" w:sz="6" w:space="0" w:color="231F20"/>
            </w:tcBorders>
          </w:tcPr>
          <w:p w14:paraId="0A4CB89F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nil"/>
              <w:bottom w:val="single" w:sz="6" w:space="0" w:color="231F20"/>
            </w:tcBorders>
          </w:tcPr>
          <w:p w14:paraId="3C536EC0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2" w:type="dxa"/>
            <w:tcBorders>
              <w:top w:val="nil"/>
              <w:bottom w:val="single" w:sz="6" w:space="0" w:color="231F20"/>
            </w:tcBorders>
          </w:tcPr>
          <w:p w14:paraId="67CC7E0F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60EBF" w14:paraId="3C7963DF" w14:textId="77777777" w:rsidTr="00860EBF">
        <w:trPr>
          <w:gridBefore w:val="1"/>
          <w:gridAfter w:val="1"/>
          <w:wBefore w:w="11" w:type="dxa"/>
          <w:wAfter w:w="13" w:type="dxa"/>
          <w:trHeight w:val="261"/>
        </w:trPr>
        <w:tc>
          <w:tcPr>
            <w:tcW w:w="307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2C3199C4" w14:textId="77777777" w:rsidR="00860EBF" w:rsidRDefault="00860EBF" w:rsidP="0073286D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16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05E4BFE2" w14:textId="77777777" w:rsidR="00860EBF" w:rsidRDefault="00860EBF" w:rsidP="0073286D">
            <w:pPr>
              <w:pStyle w:val="TableParagraph"/>
              <w:spacing w:before="24"/>
              <w:ind w:left="72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1365" w:type="dxa"/>
            <w:gridSpan w:val="3"/>
            <w:tcBorders>
              <w:top w:val="single" w:sz="6" w:space="0" w:color="231F20"/>
              <w:bottom w:val="nil"/>
            </w:tcBorders>
          </w:tcPr>
          <w:p w14:paraId="33A2061D" w14:textId="77777777" w:rsidR="00860EBF" w:rsidRDefault="00860EBF" w:rsidP="0073286D">
            <w:pPr>
              <w:pStyle w:val="TableParagraph"/>
              <w:spacing w:before="24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  <w:tc>
          <w:tcPr>
            <w:tcW w:w="207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69D1452C" w14:textId="77777777" w:rsidR="00860EBF" w:rsidRDefault="00860EBF" w:rsidP="0073286D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1C57A37F" w14:textId="77777777" w:rsidR="00860EBF" w:rsidRDefault="00860EBF" w:rsidP="0073286D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2273" w:type="dxa"/>
            <w:gridSpan w:val="3"/>
            <w:tcBorders>
              <w:top w:val="single" w:sz="6" w:space="0" w:color="231F20"/>
              <w:bottom w:val="nil"/>
            </w:tcBorders>
          </w:tcPr>
          <w:p w14:paraId="6927F1F0" w14:textId="77777777" w:rsidR="00860EBF" w:rsidRDefault="00860EBF" w:rsidP="0073286D"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</w:tr>
      <w:tr w:rsidR="00860EBF" w14:paraId="1F7FC61D" w14:textId="77777777" w:rsidTr="00860EBF">
        <w:trPr>
          <w:gridBefore w:val="1"/>
          <w:gridAfter w:val="1"/>
          <w:wBefore w:w="11" w:type="dxa"/>
          <w:wAfter w:w="13" w:type="dxa"/>
          <w:trHeight w:val="196"/>
        </w:trPr>
        <w:tc>
          <w:tcPr>
            <w:tcW w:w="3073" w:type="dxa"/>
            <w:vMerge/>
            <w:tcBorders>
              <w:top w:val="nil"/>
              <w:bottom w:val="single" w:sz="6" w:space="0" w:color="231F20"/>
            </w:tcBorders>
          </w:tcPr>
          <w:p w14:paraId="17F93A21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single" w:sz="6" w:space="0" w:color="231F20"/>
            </w:tcBorders>
          </w:tcPr>
          <w:p w14:paraId="4F37CED7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single" w:sz="6" w:space="0" w:color="231F20"/>
            </w:tcBorders>
          </w:tcPr>
          <w:p w14:paraId="2B06F98E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nil"/>
              <w:bottom w:val="single" w:sz="6" w:space="0" w:color="231F20"/>
            </w:tcBorders>
          </w:tcPr>
          <w:p w14:paraId="45A08232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nil"/>
              <w:bottom w:val="single" w:sz="6" w:space="0" w:color="231F20"/>
            </w:tcBorders>
          </w:tcPr>
          <w:p w14:paraId="39AF8830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6" w:space="0" w:color="231F20"/>
            </w:tcBorders>
          </w:tcPr>
          <w:p w14:paraId="1E0872FB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14:paraId="452FBCFB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nil"/>
              <w:bottom w:val="single" w:sz="6" w:space="0" w:color="231F20"/>
            </w:tcBorders>
          </w:tcPr>
          <w:p w14:paraId="5371D30E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nil"/>
              <w:bottom w:val="single" w:sz="6" w:space="0" w:color="231F20"/>
            </w:tcBorders>
          </w:tcPr>
          <w:p w14:paraId="50BAB32D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2" w:type="dxa"/>
            <w:tcBorders>
              <w:top w:val="nil"/>
              <w:bottom w:val="single" w:sz="6" w:space="0" w:color="231F20"/>
            </w:tcBorders>
          </w:tcPr>
          <w:p w14:paraId="25789F30" w14:textId="77777777" w:rsidR="00860EBF" w:rsidRDefault="00860EBF" w:rsidP="007328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60EBF" w14:paraId="6CE7619C" w14:textId="77777777" w:rsidTr="00860EBF">
        <w:trPr>
          <w:gridBefore w:val="1"/>
          <w:gridAfter w:val="1"/>
          <w:wBefore w:w="11" w:type="dxa"/>
          <w:wAfter w:w="13" w:type="dxa"/>
          <w:trHeight w:val="220"/>
        </w:trPr>
        <w:tc>
          <w:tcPr>
            <w:tcW w:w="3073" w:type="dxa"/>
            <w:vMerge w:val="restart"/>
            <w:tcBorders>
              <w:top w:val="single" w:sz="6" w:space="0" w:color="231F20"/>
              <w:bottom w:val="double" w:sz="4" w:space="0" w:color="231F20"/>
            </w:tcBorders>
          </w:tcPr>
          <w:p w14:paraId="03DFF991" w14:textId="77777777" w:rsidR="00860EBF" w:rsidRDefault="00860EBF" w:rsidP="0073286D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166" w:type="dxa"/>
            <w:vMerge w:val="restart"/>
            <w:tcBorders>
              <w:top w:val="single" w:sz="6" w:space="0" w:color="231F20"/>
              <w:bottom w:val="double" w:sz="4" w:space="0" w:color="231F20"/>
            </w:tcBorders>
          </w:tcPr>
          <w:p w14:paraId="4275D78A" w14:textId="77777777" w:rsidR="00860EBF" w:rsidRDefault="00860EBF" w:rsidP="0073286D">
            <w:pPr>
              <w:pStyle w:val="TableParagraph"/>
              <w:spacing w:before="24"/>
              <w:ind w:left="72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1365" w:type="dxa"/>
            <w:gridSpan w:val="3"/>
            <w:tcBorders>
              <w:top w:val="single" w:sz="6" w:space="0" w:color="231F20"/>
              <w:bottom w:val="nil"/>
            </w:tcBorders>
          </w:tcPr>
          <w:p w14:paraId="3DDA94E3" w14:textId="77777777" w:rsidR="00860EBF" w:rsidRDefault="00860EBF" w:rsidP="0073286D">
            <w:pPr>
              <w:pStyle w:val="TableParagraph"/>
              <w:spacing w:before="24" w:line="162" w:lineRule="exact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  <w:tc>
          <w:tcPr>
            <w:tcW w:w="2076" w:type="dxa"/>
            <w:vMerge w:val="restart"/>
            <w:tcBorders>
              <w:top w:val="single" w:sz="6" w:space="0" w:color="231F20"/>
              <w:bottom w:val="double" w:sz="4" w:space="0" w:color="231F20"/>
            </w:tcBorders>
          </w:tcPr>
          <w:p w14:paraId="058E9472" w14:textId="77777777" w:rsidR="00860EBF" w:rsidRDefault="00860EBF" w:rsidP="0073286D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Executante: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231F20"/>
              <w:bottom w:val="double" w:sz="4" w:space="0" w:color="231F20"/>
            </w:tcBorders>
          </w:tcPr>
          <w:p w14:paraId="49E193EF" w14:textId="77777777" w:rsidR="00860EBF" w:rsidRDefault="00860EBF" w:rsidP="0073286D">
            <w:pPr>
              <w:pStyle w:val="TableParagraph"/>
              <w:spacing w:before="35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Visto:</w:t>
            </w:r>
          </w:p>
        </w:tc>
        <w:tc>
          <w:tcPr>
            <w:tcW w:w="2273" w:type="dxa"/>
            <w:gridSpan w:val="3"/>
            <w:tcBorders>
              <w:top w:val="single" w:sz="6" w:space="0" w:color="231F20"/>
              <w:bottom w:val="nil"/>
            </w:tcBorders>
          </w:tcPr>
          <w:p w14:paraId="6DF50C57" w14:textId="77777777" w:rsidR="00860EBF" w:rsidRDefault="00860EBF" w:rsidP="0073286D">
            <w:pPr>
              <w:pStyle w:val="TableParagraph"/>
              <w:spacing w:before="35" w:line="162" w:lineRule="exact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Data:</w:t>
            </w:r>
          </w:p>
        </w:tc>
      </w:tr>
      <w:tr w:rsidR="00860EBF" w14:paraId="31A352FC" w14:textId="77777777" w:rsidTr="00860EBF">
        <w:trPr>
          <w:gridBefore w:val="1"/>
          <w:gridAfter w:val="1"/>
          <w:wBefore w:w="11" w:type="dxa"/>
          <w:wAfter w:w="13" w:type="dxa"/>
          <w:trHeight w:val="157"/>
        </w:trPr>
        <w:tc>
          <w:tcPr>
            <w:tcW w:w="3073" w:type="dxa"/>
            <w:vMerge/>
            <w:tcBorders>
              <w:top w:val="nil"/>
              <w:bottom w:val="double" w:sz="4" w:space="0" w:color="231F20"/>
            </w:tcBorders>
          </w:tcPr>
          <w:p w14:paraId="03988F31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double" w:sz="4" w:space="0" w:color="231F20"/>
            </w:tcBorders>
          </w:tcPr>
          <w:p w14:paraId="0EBA0579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double" w:sz="4" w:space="0" w:color="231F20"/>
            </w:tcBorders>
          </w:tcPr>
          <w:p w14:paraId="1170AF0D" w14:textId="77777777" w:rsidR="00860EBF" w:rsidRDefault="00860EBF" w:rsidP="00732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nil"/>
              <w:bottom w:val="double" w:sz="4" w:space="0" w:color="231F20"/>
            </w:tcBorders>
          </w:tcPr>
          <w:p w14:paraId="2AF85320" w14:textId="77777777" w:rsidR="00860EBF" w:rsidRDefault="00860EBF" w:rsidP="00732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nil"/>
              <w:bottom w:val="double" w:sz="4" w:space="0" w:color="231F20"/>
            </w:tcBorders>
          </w:tcPr>
          <w:p w14:paraId="1399BE75" w14:textId="77777777" w:rsidR="00860EBF" w:rsidRDefault="00860EBF" w:rsidP="00732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vMerge/>
            <w:tcBorders>
              <w:top w:val="nil"/>
              <w:bottom w:val="double" w:sz="4" w:space="0" w:color="231F20"/>
            </w:tcBorders>
          </w:tcPr>
          <w:p w14:paraId="0C2C3B17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bottom w:val="double" w:sz="4" w:space="0" w:color="231F20"/>
            </w:tcBorders>
          </w:tcPr>
          <w:p w14:paraId="17E397C2" w14:textId="77777777" w:rsidR="00860EBF" w:rsidRDefault="00860EBF" w:rsidP="0073286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nil"/>
              <w:bottom w:val="double" w:sz="4" w:space="0" w:color="231F20"/>
            </w:tcBorders>
          </w:tcPr>
          <w:p w14:paraId="11419C03" w14:textId="77777777" w:rsidR="00860EBF" w:rsidRDefault="00860EBF" w:rsidP="0073286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top w:val="nil"/>
              <w:bottom w:val="double" w:sz="4" w:space="0" w:color="231F20"/>
            </w:tcBorders>
          </w:tcPr>
          <w:p w14:paraId="1D0ACADA" w14:textId="77777777" w:rsidR="00860EBF" w:rsidRDefault="00860EBF" w:rsidP="0073286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2" w:type="dxa"/>
            <w:tcBorders>
              <w:top w:val="nil"/>
              <w:bottom w:val="double" w:sz="4" w:space="0" w:color="231F20"/>
            </w:tcBorders>
          </w:tcPr>
          <w:p w14:paraId="4214C3AB" w14:textId="77777777" w:rsidR="00860EBF" w:rsidRDefault="00860EBF" w:rsidP="0073286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60EBF" w14:paraId="38CBE712" w14:textId="77777777" w:rsidTr="00860EBF">
        <w:trPr>
          <w:gridBefore w:val="1"/>
          <w:wBefore w:w="11" w:type="dxa"/>
          <w:trHeight w:val="1118"/>
        </w:trPr>
        <w:tc>
          <w:tcPr>
            <w:tcW w:w="11358" w:type="dxa"/>
            <w:gridSpan w:val="12"/>
            <w:tcBorders>
              <w:top w:val="double" w:sz="4" w:space="0" w:color="231F20"/>
            </w:tcBorders>
          </w:tcPr>
          <w:p w14:paraId="61B35B8C" w14:textId="77777777" w:rsidR="00860EBF" w:rsidRDefault="00860EBF" w:rsidP="0073286D">
            <w:pPr>
              <w:pStyle w:val="TableParagraph"/>
              <w:tabs>
                <w:tab w:val="left" w:pos="11273"/>
              </w:tabs>
              <w:spacing w:before="143"/>
              <w:ind w:left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z w:val="24"/>
              </w:rPr>
              <w:t>Comentários</w:t>
            </w:r>
            <w:r w:rsidR="00296D81">
              <w:rPr>
                <w:rFonts w:ascii="Arial" w:hAns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4"/>
              </w:rPr>
              <w:t xml:space="preserve">e boas práticas: </w:t>
            </w:r>
            <w:r>
              <w:rPr>
                <w:rFonts w:ascii="Arial" w:hAnsi="Arial"/>
                <w:b/>
                <w:color w:val="231F20"/>
                <w:sz w:val="24"/>
                <w:u w:val="single" w:color="231F20"/>
              </w:rPr>
              <w:tab/>
            </w:r>
          </w:p>
        </w:tc>
      </w:tr>
    </w:tbl>
    <w:p w14:paraId="016C75E2" w14:textId="77777777" w:rsidR="00860EBF" w:rsidRDefault="00860EBF" w:rsidP="00860EBF">
      <w:pPr>
        <w:ind w:left="-1418" w:right="-1135"/>
      </w:pPr>
    </w:p>
    <w:sectPr w:rsidR="00860EBF" w:rsidSect="007120E6">
      <w:headerReference w:type="default" r:id="rId11"/>
      <w:footerReference w:type="default" r:id="rId12"/>
      <w:pgSz w:w="11906" w:h="16838" w:code="9"/>
      <w:pgMar w:top="1701" w:right="1701" w:bottom="1134" w:left="170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597E" w14:textId="77777777" w:rsidR="00FF2B3E" w:rsidRDefault="00FF2B3E" w:rsidP="00DC7CC6">
      <w:r>
        <w:separator/>
      </w:r>
    </w:p>
  </w:endnote>
  <w:endnote w:type="continuationSeparator" w:id="0">
    <w:p w14:paraId="3D5F5438" w14:textId="77777777" w:rsidR="00FF2B3E" w:rsidRDefault="00FF2B3E" w:rsidP="00DC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B782" w14:textId="5F6C9AAD" w:rsidR="007120E6" w:rsidRPr="007120E6" w:rsidRDefault="007120E6">
    <w:pPr>
      <w:pStyle w:val="Rodap"/>
      <w:rPr>
        <w:rFonts w:ascii="Arial" w:hAnsi="Arial" w:cs="Arial"/>
        <w:sz w:val="20"/>
        <w:szCs w:val="20"/>
      </w:rPr>
    </w:pPr>
    <w:r w:rsidRPr="007120E6">
      <w:rPr>
        <w:rFonts w:ascii="Arial" w:hAnsi="Arial" w:cs="Arial"/>
        <w:sz w:val="20"/>
        <w:szCs w:val="20"/>
      </w:rPr>
      <w:t xml:space="preserve">PS-MAUA-OPE08-DG04      </w:t>
    </w:r>
    <w:r>
      <w:rPr>
        <w:rFonts w:ascii="Arial" w:hAnsi="Arial" w:cs="Arial"/>
        <w:sz w:val="20"/>
        <w:szCs w:val="20"/>
      </w:rPr>
      <w:t xml:space="preserve">  </w:t>
    </w:r>
    <w:r w:rsidRPr="007120E6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</w:t>
    </w:r>
    <w:r w:rsidRPr="007120E6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       Rev.00        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</w:t>
    </w:r>
    <w:r w:rsidRPr="007120E6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7120E6">
      <w:rPr>
        <w:rFonts w:ascii="Arial" w:hAnsi="Arial" w:cs="Arial"/>
        <w:sz w:val="20"/>
        <w:szCs w:val="20"/>
      </w:rPr>
      <w:t xml:space="preserve">         Data de Rev.:13/10/2023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CA31" w14:textId="77777777" w:rsidR="00FF2B3E" w:rsidRDefault="00FF2B3E" w:rsidP="00DC7CC6">
      <w:r>
        <w:separator/>
      </w:r>
    </w:p>
  </w:footnote>
  <w:footnote w:type="continuationSeparator" w:id="0">
    <w:p w14:paraId="7F28E63A" w14:textId="77777777" w:rsidR="00FF2B3E" w:rsidRDefault="00FF2B3E" w:rsidP="00DC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549F" w14:textId="3095DA24" w:rsidR="00D22FDC" w:rsidRDefault="007120E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E6C45" wp14:editId="0687C668">
          <wp:simplePos x="0" y="0"/>
          <wp:positionH relativeFrom="column">
            <wp:posOffset>-794385</wp:posOffset>
          </wp:positionH>
          <wp:positionV relativeFrom="paragraph">
            <wp:posOffset>-574040</wp:posOffset>
          </wp:positionV>
          <wp:extent cx="1214250" cy="685800"/>
          <wp:effectExtent l="0" t="0" r="5080" b="0"/>
          <wp:wrapNone/>
          <wp:docPr id="2058186138" name="Imagem 205818613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89484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2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76C8"/>
    <w:multiLevelType w:val="hybridMultilevel"/>
    <w:tmpl w:val="3E2203A4"/>
    <w:lvl w:ilvl="0" w:tplc="0A6ADA3C">
      <w:start w:val="1"/>
      <w:numFmt w:val="decimal"/>
      <w:lvlText w:val="%1."/>
      <w:lvlJc w:val="left"/>
      <w:pPr>
        <w:ind w:left="285" w:hanging="286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  <w:lang w:val="pt-PT" w:eastAsia="en-US" w:bidi="ar-SA"/>
      </w:rPr>
    </w:lvl>
    <w:lvl w:ilvl="1" w:tplc="B35450CC">
      <w:numFmt w:val="bullet"/>
      <w:lvlText w:val="•"/>
      <w:lvlJc w:val="left"/>
      <w:pPr>
        <w:ind w:left="871" w:hanging="286"/>
      </w:pPr>
      <w:rPr>
        <w:rFonts w:hint="default"/>
        <w:lang w:val="pt-PT" w:eastAsia="en-US" w:bidi="ar-SA"/>
      </w:rPr>
    </w:lvl>
    <w:lvl w:ilvl="2" w:tplc="1946DDB8">
      <w:numFmt w:val="bullet"/>
      <w:lvlText w:val="•"/>
      <w:lvlJc w:val="left"/>
      <w:pPr>
        <w:ind w:left="1462" w:hanging="286"/>
      </w:pPr>
      <w:rPr>
        <w:rFonts w:hint="default"/>
        <w:lang w:val="pt-PT" w:eastAsia="en-US" w:bidi="ar-SA"/>
      </w:rPr>
    </w:lvl>
    <w:lvl w:ilvl="3" w:tplc="7F0C5FB4">
      <w:numFmt w:val="bullet"/>
      <w:lvlText w:val="•"/>
      <w:lvlJc w:val="left"/>
      <w:pPr>
        <w:ind w:left="2053" w:hanging="286"/>
      </w:pPr>
      <w:rPr>
        <w:rFonts w:hint="default"/>
        <w:lang w:val="pt-PT" w:eastAsia="en-US" w:bidi="ar-SA"/>
      </w:rPr>
    </w:lvl>
    <w:lvl w:ilvl="4" w:tplc="F7CE56D6">
      <w:numFmt w:val="bullet"/>
      <w:lvlText w:val="•"/>
      <w:lvlJc w:val="left"/>
      <w:pPr>
        <w:ind w:left="2644" w:hanging="286"/>
      </w:pPr>
      <w:rPr>
        <w:rFonts w:hint="default"/>
        <w:lang w:val="pt-PT" w:eastAsia="en-US" w:bidi="ar-SA"/>
      </w:rPr>
    </w:lvl>
    <w:lvl w:ilvl="5" w:tplc="DFCE9102">
      <w:numFmt w:val="bullet"/>
      <w:lvlText w:val="•"/>
      <w:lvlJc w:val="left"/>
      <w:pPr>
        <w:ind w:left="3236" w:hanging="286"/>
      </w:pPr>
      <w:rPr>
        <w:rFonts w:hint="default"/>
        <w:lang w:val="pt-PT" w:eastAsia="en-US" w:bidi="ar-SA"/>
      </w:rPr>
    </w:lvl>
    <w:lvl w:ilvl="6" w:tplc="93CCA17A">
      <w:numFmt w:val="bullet"/>
      <w:lvlText w:val="•"/>
      <w:lvlJc w:val="left"/>
      <w:pPr>
        <w:ind w:left="3827" w:hanging="286"/>
      </w:pPr>
      <w:rPr>
        <w:rFonts w:hint="default"/>
        <w:lang w:val="pt-PT" w:eastAsia="en-US" w:bidi="ar-SA"/>
      </w:rPr>
    </w:lvl>
    <w:lvl w:ilvl="7" w:tplc="57F6E7E4">
      <w:numFmt w:val="bullet"/>
      <w:lvlText w:val="•"/>
      <w:lvlJc w:val="left"/>
      <w:pPr>
        <w:ind w:left="4418" w:hanging="286"/>
      </w:pPr>
      <w:rPr>
        <w:rFonts w:hint="default"/>
        <w:lang w:val="pt-PT" w:eastAsia="en-US" w:bidi="ar-SA"/>
      </w:rPr>
    </w:lvl>
    <w:lvl w:ilvl="8" w:tplc="CB02936A">
      <w:numFmt w:val="bullet"/>
      <w:lvlText w:val="•"/>
      <w:lvlJc w:val="left"/>
      <w:pPr>
        <w:ind w:left="50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69B76E22"/>
    <w:multiLevelType w:val="hybridMultilevel"/>
    <w:tmpl w:val="98C8C0C4"/>
    <w:lvl w:ilvl="0" w:tplc="9FFE4232">
      <w:numFmt w:val="bullet"/>
      <w:lvlText w:val="•"/>
      <w:lvlJc w:val="left"/>
      <w:pPr>
        <w:ind w:left="323" w:hanging="264"/>
      </w:pPr>
      <w:rPr>
        <w:rFonts w:ascii="Arial MT" w:eastAsia="Arial MT" w:hAnsi="Arial MT" w:cs="Arial MT" w:hint="default"/>
        <w:color w:val="231F20"/>
        <w:w w:val="81"/>
        <w:sz w:val="18"/>
        <w:szCs w:val="18"/>
        <w:lang w:val="pt-PT" w:eastAsia="en-US" w:bidi="ar-SA"/>
      </w:rPr>
    </w:lvl>
    <w:lvl w:ilvl="1" w:tplc="D05AB0A8">
      <w:numFmt w:val="bullet"/>
      <w:lvlText w:val="•"/>
      <w:lvlJc w:val="left"/>
      <w:pPr>
        <w:ind w:left="765" w:hanging="264"/>
      </w:pPr>
      <w:rPr>
        <w:rFonts w:hint="default"/>
        <w:lang w:val="pt-PT" w:eastAsia="en-US" w:bidi="ar-SA"/>
      </w:rPr>
    </w:lvl>
    <w:lvl w:ilvl="2" w:tplc="9FC27A46">
      <w:numFmt w:val="bullet"/>
      <w:lvlText w:val="•"/>
      <w:lvlJc w:val="left"/>
      <w:pPr>
        <w:ind w:left="1211" w:hanging="264"/>
      </w:pPr>
      <w:rPr>
        <w:rFonts w:hint="default"/>
        <w:lang w:val="pt-PT" w:eastAsia="en-US" w:bidi="ar-SA"/>
      </w:rPr>
    </w:lvl>
    <w:lvl w:ilvl="3" w:tplc="3A20646E">
      <w:numFmt w:val="bullet"/>
      <w:lvlText w:val="•"/>
      <w:lvlJc w:val="left"/>
      <w:pPr>
        <w:ind w:left="1657" w:hanging="264"/>
      </w:pPr>
      <w:rPr>
        <w:rFonts w:hint="default"/>
        <w:lang w:val="pt-PT" w:eastAsia="en-US" w:bidi="ar-SA"/>
      </w:rPr>
    </w:lvl>
    <w:lvl w:ilvl="4" w:tplc="67A22BF2">
      <w:numFmt w:val="bullet"/>
      <w:lvlText w:val="•"/>
      <w:lvlJc w:val="left"/>
      <w:pPr>
        <w:ind w:left="2103" w:hanging="264"/>
      </w:pPr>
      <w:rPr>
        <w:rFonts w:hint="default"/>
        <w:lang w:val="pt-PT" w:eastAsia="en-US" w:bidi="ar-SA"/>
      </w:rPr>
    </w:lvl>
    <w:lvl w:ilvl="5" w:tplc="52C49708">
      <w:numFmt w:val="bullet"/>
      <w:lvlText w:val="•"/>
      <w:lvlJc w:val="left"/>
      <w:pPr>
        <w:ind w:left="2549" w:hanging="264"/>
      </w:pPr>
      <w:rPr>
        <w:rFonts w:hint="default"/>
        <w:lang w:val="pt-PT" w:eastAsia="en-US" w:bidi="ar-SA"/>
      </w:rPr>
    </w:lvl>
    <w:lvl w:ilvl="6" w:tplc="9E48DDBC">
      <w:numFmt w:val="bullet"/>
      <w:lvlText w:val="•"/>
      <w:lvlJc w:val="left"/>
      <w:pPr>
        <w:ind w:left="2994" w:hanging="264"/>
      </w:pPr>
      <w:rPr>
        <w:rFonts w:hint="default"/>
        <w:lang w:val="pt-PT" w:eastAsia="en-US" w:bidi="ar-SA"/>
      </w:rPr>
    </w:lvl>
    <w:lvl w:ilvl="7" w:tplc="057CAAB8">
      <w:numFmt w:val="bullet"/>
      <w:lvlText w:val="•"/>
      <w:lvlJc w:val="left"/>
      <w:pPr>
        <w:ind w:left="3440" w:hanging="264"/>
      </w:pPr>
      <w:rPr>
        <w:rFonts w:hint="default"/>
        <w:lang w:val="pt-PT" w:eastAsia="en-US" w:bidi="ar-SA"/>
      </w:rPr>
    </w:lvl>
    <w:lvl w:ilvl="8" w:tplc="C142A33A">
      <w:numFmt w:val="bullet"/>
      <w:lvlText w:val="•"/>
      <w:lvlJc w:val="left"/>
      <w:pPr>
        <w:ind w:left="3886" w:hanging="264"/>
      </w:pPr>
      <w:rPr>
        <w:rFonts w:hint="default"/>
        <w:lang w:val="pt-PT" w:eastAsia="en-US" w:bidi="ar-SA"/>
      </w:rPr>
    </w:lvl>
  </w:abstractNum>
  <w:num w:numId="1" w16cid:durableId="323356683">
    <w:abstractNumId w:val="0"/>
  </w:num>
  <w:num w:numId="2" w16cid:durableId="65957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C6"/>
    <w:rsid w:val="00011B77"/>
    <w:rsid w:val="00021043"/>
    <w:rsid w:val="00033AF2"/>
    <w:rsid w:val="00046D0F"/>
    <w:rsid w:val="00046F1A"/>
    <w:rsid w:val="000B1845"/>
    <w:rsid w:val="00100A30"/>
    <w:rsid w:val="00103DF5"/>
    <w:rsid w:val="001369E8"/>
    <w:rsid w:val="001E2053"/>
    <w:rsid w:val="001E5EFE"/>
    <w:rsid w:val="00296D81"/>
    <w:rsid w:val="00321D9F"/>
    <w:rsid w:val="00472F5C"/>
    <w:rsid w:val="007120E6"/>
    <w:rsid w:val="0073286D"/>
    <w:rsid w:val="00772A99"/>
    <w:rsid w:val="007937A7"/>
    <w:rsid w:val="00822680"/>
    <w:rsid w:val="00860EBF"/>
    <w:rsid w:val="008760BA"/>
    <w:rsid w:val="008A6C42"/>
    <w:rsid w:val="008D457D"/>
    <w:rsid w:val="00AD3B9A"/>
    <w:rsid w:val="00AF1EB2"/>
    <w:rsid w:val="00AF7D52"/>
    <w:rsid w:val="00B14F85"/>
    <w:rsid w:val="00B8239F"/>
    <w:rsid w:val="00B9711E"/>
    <w:rsid w:val="00BD294E"/>
    <w:rsid w:val="00C164C7"/>
    <w:rsid w:val="00C74D0F"/>
    <w:rsid w:val="00C83C70"/>
    <w:rsid w:val="00C90243"/>
    <w:rsid w:val="00CD2952"/>
    <w:rsid w:val="00CD5880"/>
    <w:rsid w:val="00CD5CF0"/>
    <w:rsid w:val="00D001F8"/>
    <w:rsid w:val="00D22FDC"/>
    <w:rsid w:val="00D31560"/>
    <w:rsid w:val="00D84E2A"/>
    <w:rsid w:val="00DC7CC6"/>
    <w:rsid w:val="00DF3339"/>
    <w:rsid w:val="00E30553"/>
    <w:rsid w:val="00EC5CD3"/>
    <w:rsid w:val="00F02B76"/>
    <w:rsid w:val="00F45BAE"/>
    <w:rsid w:val="00FF2B3E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ABD6E4"/>
  <w15:docId w15:val="{8106DAC2-4D32-4EC7-8A42-DA0CFBB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7C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7CC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CC6"/>
  </w:style>
  <w:style w:type="paragraph" w:styleId="Cabealho">
    <w:name w:val="header"/>
    <w:basedOn w:val="Normal"/>
    <w:link w:val="CabealhoChar"/>
    <w:uiPriority w:val="99"/>
    <w:unhideWhenUsed/>
    <w:rsid w:val="00DC7C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CC6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7C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7CC6"/>
    <w:rPr>
      <w:rFonts w:ascii="Arial MT" w:eastAsia="Arial MT" w:hAnsi="Arial MT" w:cs="Arial MT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C7CC6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C7CC6"/>
    <w:rPr>
      <w:rFonts w:ascii="Arial" w:eastAsia="Arial" w:hAnsi="Arial" w:cs="Arial"/>
      <w:b/>
      <w:bCs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51D095C5082459E84F90C0118C671" ma:contentTypeVersion="3" ma:contentTypeDescription="Create a new document." ma:contentTypeScope="" ma:versionID="b2242bb9bdfc548b5f687d66d7a6f2c2">
  <xsd:schema xmlns:xsd="http://www.w3.org/2001/XMLSchema" xmlns:xs="http://www.w3.org/2001/XMLSchema" xmlns:p="http://schemas.microsoft.com/office/2006/metadata/properties" xmlns:ns3="617de9b4-a718-49bb-9a94-a29817685ac9" targetNamespace="http://schemas.microsoft.com/office/2006/metadata/properties" ma:root="true" ma:fieldsID="ba85cfbc9ae9f35b485bf90298cb7e6e" ns3:_="">
    <xsd:import namespace="617de9b4-a718-49bb-9a94-a29817685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de9b4-a718-49bb-9a94-a2981768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D062-1290-44F2-88C4-0FC8EE44F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DADFF-9643-449D-9F4B-484598CCE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0D4E5-CD0B-4091-A8A9-60778EBE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de9b4-a718-49bb-9a94-a29817685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7995E-3C26-4BF0-850A-058AC579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Médico</dc:creator>
  <cp:keywords/>
  <dc:description/>
  <cp:lastModifiedBy>Luciana Neves Lopes</cp:lastModifiedBy>
  <cp:revision>3</cp:revision>
  <cp:lastPrinted>2023-10-04T18:46:00Z</cp:lastPrinted>
  <dcterms:created xsi:type="dcterms:W3CDTF">2023-10-13T11:42:00Z</dcterms:created>
  <dcterms:modified xsi:type="dcterms:W3CDTF">2023-10-13T14:21:00Z</dcterms:modified>
</cp:coreProperties>
</file>